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3A1F" w14:textId="70784340" w:rsidR="00F316DD" w:rsidRPr="00D05110" w:rsidRDefault="007D1714" w:rsidP="00F316DD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Supplementary</w:t>
      </w:r>
      <w:r>
        <w:rPr>
          <w:rFonts w:ascii="Arial" w:hAnsi="Arial" w:cs="Arial" w:hint="eastAsia"/>
          <w:b/>
          <w:szCs w:val="20"/>
        </w:rPr>
        <w:t xml:space="preserve"> </w:t>
      </w:r>
      <w:r w:rsidR="00F316DD">
        <w:rPr>
          <w:rFonts w:ascii="Arial" w:hAnsi="Arial" w:cs="Arial"/>
          <w:b/>
          <w:szCs w:val="20"/>
        </w:rPr>
        <w:t>T</w:t>
      </w:r>
      <w:r w:rsidR="00F316DD" w:rsidRPr="00D05110">
        <w:rPr>
          <w:rFonts w:ascii="Arial" w:hAnsi="Arial" w:cs="Arial"/>
          <w:b/>
          <w:szCs w:val="20"/>
        </w:rPr>
        <w:t xml:space="preserve">able 1. </w:t>
      </w:r>
      <w:r w:rsidR="00F316DD">
        <w:rPr>
          <w:rFonts w:ascii="Arial" w:hAnsi="Arial" w:cs="Arial"/>
          <w:b/>
          <w:szCs w:val="20"/>
        </w:rPr>
        <w:t>Participant d</w:t>
      </w:r>
      <w:r w:rsidR="00F316DD" w:rsidRPr="00D05110">
        <w:rPr>
          <w:rFonts w:ascii="Arial" w:hAnsi="Arial" w:cs="Arial"/>
          <w:b/>
          <w:szCs w:val="20"/>
        </w:rPr>
        <w:t>emographics</w:t>
      </w:r>
      <w:bookmarkStart w:id="0" w:name="_GoBack"/>
      <w:bookmarkEnd w:id="0"/>
    </w:p>
    <w:tbl>
      <w:tblPr>
        <w:tblStyle w:val="a6"/>
        <w:tblW w:w="147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2409"/>
        <w:gridCol w:w="2410"/>
        <w:gridCol w:w="2268"/>
        <w:gridCol w:w="2126"/>
      </w:tblGrid>
      <w:tr w:rsidR="00F316DD" w:rsidRPr="00D2627B" w14:paraId="299AEA56" w14:textId="77777777" w:rsidTr="00BD25B4">
        <w:trPr>
          <w:trHeight w:val="558"/>
        </w:trPr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59C0A" w14:textId="77777777" w:rsidR="00F316DD" w:rsidRPr="00F40881" w:rsidRDefault="00F316DD" w:rsidP="00F316DD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Cs w:val="20"/>
              </w:rPr>
            </w:pPr>
            <w:r w:rsidRPr="00F40881"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0113C" w14:textId="77777777" w:rsidR="00F316DD" w:rsidRPr="00F40881" w:rsidRDefault="00F316DD" w:rsidP="00F316DD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Cs w:val="20"/>
              </w:rPr>
            </w:pPr>
            <w:r w:rsidRPr="00F40881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21053" w14:textId="77777777" w:rsidR="00F316DD" w:rsidRPr="00F40881" w:rsidRDefault="00F316DD" w:rsidP="00F316DD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CN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91EB6" w14:textId="77777777" w:rsidR="00F316DD" w:rsidRPr="00F40881" w:rsidRDefault="00F316DD" w:rsidP="00F316DD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Cs w:val="20"/>
              </w:rPr>
            </w:pPr>
            <w:r w:rsidRPr="00F40881">
              <w:rPr>
                <w:rFonts w:ascii="Arial" w:hAnsi="Arial" w:cs="Arial"/>
                <w:b/>
                <w:szCs w:val="20"/>
              </w:rPr>
              <w:t>aMCI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3C0ECD" w14:textId="77777777" w:rsidR="00F316DD" w:rsidRPr="00F40881" w:rsidRDefault="00F316DD" w:rsidP="00F316DD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Cs w:val="20"/>
              </w:rPr>
            </w:pPr>
            <w:r w:rsidRPr="00F40881">
              <w:rPr>
                <w:rFonts w:ascii="Arial" w:hAnsi="Arial" w:cs="Arial"/>
                <w:b/>
                <w:szCs w:val="20"/>
              </w:rPr>
              <w:t>AD dementia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08A6B" w14:textId="77777777" w:rsidR="00F316DD" w:rsidRPr="00F40881" w:rsidRDefault="00F316DD" w:rsidP="00F316DD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Cs w:val="20"/>
              </w:rPr>
            </w:pPr>
            <w:r w:rsidRPr="002C2DC4">
              <w:rPr>
                <w:rFonts w:ascii="Arial" w:hAnsi="Arial" w:cs="Arial"/>
                <w:b/>
                <w:i/>
                <w:szCs w:val="20"/>
              </w:rPr>
              <w:t>p</w:t>
            </w:r>
            <w:r w:rsidRPr="00F40881">
              <w:rPr>
                <w:rFonts w:ascii="Arial" w:hAnsi="Arial" w:cs="Arial"/>
                <w:b/>
                <w:szCs w:val="20"/>
              </w:rPr>
              <w:t>-value</w:t>
            </w:r>
          </w:p>
        </w:tc>
      </w:tr>
      <w:tr w:rsidR="00F316DD" w:rsidRPr="00D2627B" w14:paraId="658DF567" w14:textId="77777777" w:rsidTr="00BD25B4">
        <w:trPr>
          <w:trHeight w:val="340"/>
        </w:trPr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14:paraId="371CB950" w14:textId="77777777" w:rsidR="00F316DD" w:rsidRPr="00F40881" w:rsidRDefault="00F316DD" w:rsidP="00F316DD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3FE0442" w14:textId="77777777" w:rsidR="00F316DD" w:rsidRPr="00F40881" w:rsidRDefault="00F316DD" w:rsidP="00F316D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2F63BC8" w14:textId="77777777" w:rsidR="00F316DD" w:rsidRPr="00F40881" w:rsidRDefault="00F316DD" w:rsidP="00F316DD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5B603F65" w14:textId="77777777" w:rsidR="00F316DD" w:rsidRPr="00F40881" w:rsidRDefault="00F316DD" w:rsidP="00F316DD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66CFA6F" w14:textId="77777777" w:rsidR="00F316DD" w:rsidRPr="00F40881" w:rsidRDefault="00F316DD" w:rsidP="00F316DD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6DD027A6" w14:textId="77777777" w:rsidR="00F316DD" w:rsidRPr="00F40881" w:rsidRDefault="00F316DD" w:rsidP="00F316DD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952CA" w:rsidRPr="00D2627B" w14:paraId="1B6048F6" w14:textId="77777777" w:rsidTr="00BD25B4">
        <w:trPr>
          <w:trHeight w:val="340"/>
        </w:trPr>
        <w:tc>
          <w:tcPr>
            <w:tcW w:w="4253" w:type="dxa"/>
            <w:vAlign w:val="center"/>
          </w:tcPr>
          <w:p w14:paraId="120C520D" w14:textId="77777777" w:rsidR="006952CA" w:rsidRPr="0061017C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61017C">
              <w:rPr>
                <w:rFonts w:ascii="Arial" w:hAnsi="Arial" w:cs="Arial"/>
                <w:color w:val="000000" w:themeColor="text1"/>
                <w:szCs w:val="20"/>
              </w:rPr>
              <w:t>Age, mean (SD), y</w:t>
            </w:r>
          </w:p>
        </w:tc>
        <w:tc>
          <w:tcPr>
            <w:tcW w:w="1276" w:type="dxa"/>
            <w:vAlign w:val="center"/>
          </w:tcPr>
          <w:p w14:paraId="7DB48A32" w14:textId="77777777" w:rsidR="006952CA" w:rsidRPr="0061017C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1017C"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vAlign w:val="center"/>
          </w:tcPr>
          <w:p w14:paraId="12269954" w14:textId="77777777" w:rsidR="006952CA" w:rsidRPr="0061017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61017C">
              <w:rPr>
                <w:rFonts w:ascii="Arial" w:hAnsi="Arial" w:cs="Arial"/>
                <w:color w:val="000000" w:themeColor="text1"/>
                <w:szCs w:val="20"/>
              </w:rPr>
              <w:t>71.5 (5.4)</w:t>
            </w:r>
          </w:p>
        </w:tc>
        <w:tc>
          <w:tcPr>
            <w:tcW w:w="2410" w:type="dxa"/>
            <w:vAlign w:val="center"/>
          </w:tcPr>
          <w:p w14:paraId="6DD4D40D" w14:textId="77777777" w:rsidR="006952CA" w:rsidRPr="0061017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61017C">
              <w:rPr>
                <w:rFonts w:ascii="Arial" w:hAnsi="Arial" w:cs="Arial"/>
                <w:color w:val="000000" w:themeColor="text1"/>
                <w:szCs w:val="20"/>
              </w:rPr>
              <w:t>71.4 (8.4)</w:t>
            </w:r>
          </w:p>
        </w:tc>
        <w:tc>
          <w:tcPr>
            <w:tcW w:w="2268" w:type="dxa"/>
            <w:vAlign w:val="center"/>
          </w:tcPr>
          <w:p w14:paraId="18D7DAD4" w14:textId="01FF5C9C" w:rsidR="006952CA" w:rsidRPr="0061017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65.2</w:t>
            </w:r>
            <w:r w:rsidRPr="0061017C">
              <w:rPr>
                <w:rFonts w:ascii="Arial" w:hAnsi="Arial" w:cs="Arial"/>
                <w:color w:val="000000" w:themeColor="text1"/>
                <w:szCs w:val="20"/>
              </w:rPr>
              <w:t xml:space="preserve"> (8.7)</w:t>
            </w:r>
          </w:p>
        </w:tc>
        <w:tc>
          <w:tcPr>
            <w:tcW w:w="2126" w:type="dxa"/>
            <w:vAlign w:val="center"/>
          </w:tcPr>
          <w:p w14:paraId="2BF2C445" w14:textId="0E304296" w:rsidR="006952CA" w:rsidRPr="0061017C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72B4CBC5" w14:textId="77777777" w:rsidTr="00BD25B4">
        <w:trPr>
          <w:trHeight w:val="340"/>
        </w:trPr>
        <w:tc>
          <w:tcPr>
            <w:tcW w:w="4253" w:type="dxa"/>
            <w:vAlign w:val="center"/>
          </w:tcPr>
          <w:p w14:paraId="57DBBA31" w14:textId="77777777" w:rsidR="006952CA" w:rsidRPr="00B24F58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B24F58">
              <w:rPr>
                <w:rFonts w:ascii="Arial" w:hAnsi="Arial" w:cs="Arial"/>
                <w:color w:val="000000" w:themeColor="text1"/>
                <w:szCs w:val="20"/>
              </w:rPr>
              <w:t>Education, mean (SD), y</w:t>
            </w:r>
          </w:p>
        </w:tc>
        <w:tc>
          <w:tcPr>
            <w:tcW w:w="1276" w:type="dxa"/>
            <w:vAlign w:val="center"/>
          </w:tcPr>
          <w:p w14:paraId="2382C5D1" w14:textId="28BB5BAC" w:rsidR="006952CA" w:rsidRPr="00B24F58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132</w:t>
            </w:r>
          </w:p>
        </w:tc>
        <w:tc>
          <w:tcPr>
            <w:tcW w:w="2409" w:type="dxa"/>
            <w:vAlign w:val="center"/>
          </w:tcPr>
          <w:p w14:paraId="6AEB987F" w14:textId="77777777" w:rsidR="006952CA" w:rsidRPr="00B24F58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B24F58">
              <w:rPr>
                <w:rFonts w:ascii="Arial" w:hAnsi="Arial" w:cs="Arial"/>
                <w:color w:val="000000" w:themeColor="text1"/>
                <w:szCs w:val="20"/>
              </w:rPr>
              <w:t>10.1 (4.9)</w:t>
            </w:r>
          </w:p>
        </w:tc>
        <w:tc>
          <w:tcPr>
            <w:tcW w:w="2410" w:type="dxa"/>
            <w:vAlign w:val="center"/>
          </w:tcPr>
          <w:p w14:paraId="6B463B77" w14:textId="77777777" w:rsidR="006952CA" w:rsidRPr="00B24F58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B24F58">
              <w:rPr>
                <w:rFonts w:ascii="Arial" w:hAnsi="Arial" w:cs="Arial"/>
                <w:color w:val="000000" w:themeColor="text1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.9</w:t>
            </w:r>
            <w:r w:rsidRPr="00B24F58">
              <w:rPr>
                <w:rFonts w:ascii="Arial" w:hAnsi="Arial" w:cs="Arial"/>
                <w:color w:val="000000" w:themeColor="text1"/>
                <w:szCs w:val="20"/>
              </w:rPr>
              <w:t xml:space="preserve"> (5.0)</w:t>
            </w:r>
          </w:p>
        </w:tc>
        <w:tc>
          <w:tcPr>
            <w:tcW w:w="2268" w:type="dxa"/>
            <w:vAlign w:val="center"/>
          </w:tcPr>
          <w:p w14:paraId="006443D6" w14:textId="77777777" w:rsidR="006952CA" w:rsidRPr="00B24F58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B24F58">
              <w:rPr>
                <w:rFonts w:ascii="Arial" w:hAnsi="Arial" w:cs="Arial"/>
                <w:color w:val="000000" w:themeColor="text1"/>
                <w:szCs w:val="20"/>
              </w:rPr>
              <w:t>6.4 (3.5)</w:t>
            </w:r>
          </w:p>
        </w:tc>
        <w:tc>
          <w:tcPr>
            <w:tcW w:w="2126" w:type="dxa"/>
            <w:vAlign w:val="center"/>
          </w:tcPr>
          <w:p w14:paraId="218B291C" w14:textId="77777777" w:rsidR="006952CA" w:rsidRPr="00B24F58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B24F58">
              <w:rPr>
                <w:rFonts w:ascii="Arial" w:hAnsi="Arial" w:cs="Arial"/>
                <w:color w:val="000000" w:themeColor="text1"/>
                <w:szCs w:val="20"/>
              </w:rPr>
              <w:t>0.001</w:t>
            </w:r>
          </w:p>
        </w:tc>
      </w:tr>
      <w:tr w:rsidR="006952CA" w:rsidRPr="00D2627B" w14:paraId="742F8981" w14:textId="77777777" w:rsidTr="00BD25B4">
        <w:trPr>
          <w:trHeight w:val="340"/>
        </w:trPr>
        <w:tc>
          <w:tcPr>
            <w:tcW w:w="4253" w:type="dxa"/>
            <w:vAlign w:val="center"/>
          </w:tcPr>
          <w:p w14:paraId="1CFA406D" w14:textId="77777777" w:rsidR="006952CA" w:rsidRPr="00077425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077425">
              <w:rPr>
                <w:rFonts w:ascii="Arial" w:hAnsi="Arial" w:cs="Arial"/>
                <w:color w:val="000000" w:themeColor="text1"/>
                <w:szCs w:val="20"/>
              </w:rPr>
              <w:t>Female sex, No.</w:t>
            </w:r>
            <w:r w:rsidRPr="00077425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077425">
              <w:rPr>
                <w:rFonts w:ascii="Arial" w:hAnsi="Arial" w:cs="Arial"/>
                <w:color w:val="000000" w:themeColor="text1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14:paraId="478652D0" w14:textId="77777777" w:rsidR="006952CA" w:rsidRPr="00077425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77425"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vAlign w:val="center"/>
          </w:tcPr>
          <w:p w14:paraId="0723DEC4" w14:textId="77777777" w:rsidR="006952CA" w:rsidRPr="00077425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077425">
              <w:rPr>
                <w:rFonts w:ascii="Arial" w:hAnsi="Arial" w:cs="Arial"/>
                <w:color w:val="000000" w:themeColor="text1"/>
                <w:szCs w:val="20"/>
              </w:rPr>
              <w:t>27 (52.9)</w:t>
            </w:r>
          </w:p>
        </w:tc>
        <w:tc>
          <w:tcPr>
            <w:tcW w:w="2410" w:type="dxa"/>
            <w:vAlign w:val="center"/>
          </w:tcPr>
          <w:p w14:paraId="0625B995" w14:textId="77777777" w:rsidR="006952CA" w:rsidRPr="00077425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077425">
              <w:rPr>
                <w:rFonts w:ascii="Arial" w:hAnsi="Arial" w:cs="Arial"/>
                <w:color w:val="000000" w:themeColor="text1"/>
                <w:szCs w:val="20"/>
              </w:rPr>
              <w:t>22 (40.7)</w:t>
            </w:r>
          </w:p>
        </w:tc>
        <w:tc>
          <w:tcPr>
            <w:tcW w:w="2268" w:type="dxa"/>
            <w:vAlign w:val="center"/>
          </w:tcPr>
          <w:p w14:paraId="704D3B54" w14:textId="77777777" w:rsidR="006952CA" w:rsidRPr="00077425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077425">
              <w:rPr>
                <w:rFonts w:ascii="Arial" w:hAnsi="Arial" w:cs="Arial"/>
                <w:color w:val="000000" w:themeColor="text1"/>
                <w:szCs w:val="20"/>
              </w:rPr>
              <w:t>21 (67.7)</w:t>
            </w:r>
          </w:p>
        </w:tc>
        <w:tc>
          <w:tcPr>
            <w:tcW w:w="2126" w:type="dxa"/>
            <w:vAlign w:val="center"/>
          </w:tcPr>
          <w:p w14:paraId="5DE9FA2D" w14:textId="77777777" w:rsidR="006952CA" w:rsidRPr="00077425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077425">
              <w:rPr>
                <w:rFonts w:ascii="Arial" w:hAnsi="Arial" w:cs="Arial"/>
                <w:color w:val="000000" w:themeColor="text1"/>
                <w:szCs w:val="20"/>
              </w:rPr>
              <w:t>0.055</w:t>
            </w:r>
          </w:p>
        </w:tc>
      </w:tr>
      <w:tr w:rsidR="006952CA" w:rsidRPr="00D2627B" w14:paraId="5B310D33" w14:textId="77777777" w:rsidTr="00BD25B4">
        <w:trPr>
          <w:trHeight w:val="340"/>
        </w:trPr>
        <w:tc>
          <w:tcPr>
            <w:tcW w:w="4253" w:type="dxa"/>
            <w:vAlign w:val="center"/>
          </w:tcPr>
          <w:p w14:paraId="5EBB0F0D" w14:textId="77777777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K-MMSE score, points</w:t>
            </w:r>
          </w:p>
        </w:tc>
        <w:tc>
          <w:tcPr>
            <w:tcW w:w="1276" w:type="dxa"/>
            <w:vAlign w:val="center"/>
          </w:tcPr>
          <w:p w14:paraId="493D42DC" w14:textId="3A0B541F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131</w:t>
            </w:r>
          </w:p>
        </w:tc>
        <w:tc>
          <w:tcPr>
            <w:tcW w:w="2409" w:type="dxa"/>
            <w:vAlign w:val="center"/>
          </w:tcPr>
          <w:p w14:paraId="4E3AC34B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27.0 (2.2)</w:t>
            </w:r>
          </w:p>
        </w:tc>
        <w:tc>
          <w:tcPr>
            <w:tcW w:w="2410" w:type="dxa"/>
            <w:vAlign w:val="center"/>
          </w:tcPr>
          <w:p w14:paraId="3F62F820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 xml:space="preserve">25.2 (2.9) </w:t>
            </w:r>
          </w:p>
        </w:tc>
        <w:tc>
          <w:tcPr>
            <w:tcW w:w="2268" w:type="dxa"/>
            <w:vAlign w:val="center"/>
          </w:tcPr>
          <w:p w14:paraId="52D5C255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18.9 (4.3)</w:t>
            </w:r>
          </w:p>
        </w:tc>
        <w:tc>
          <w:tcPr>
            <w:tcW w:w="2126" w:type="dxa"/>
            <w:vAlign w:val="center"/>
          </w:tcPr>
          <w:p w14:paraId="6D8D277E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3E653444" w14:textId="77777777" w:rsidTr="00BD25B4">
        <w:trPr>
          <w:trHeight w:val="340"/>
        </w:trPr>
        <w:tc>
          <w:tcPr>
            <w:tcW w:w="4253" w:type="dxa"/>
            <w:tcBorders>
              <w:bottom w:val="nil"/>
            </w:tcBorders>
            <w:vAlign w:val="center"/>
          </w:tcPr>
          <w:p w14:paraId="03D44442" w14:textId="77777777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 xml:space="preserve">APOE </w:t>
            </w:r>
            <w:r w:rsidRPr="00F40881">
              <w:rPr>
                <w:rFonts w:ascii="Arial" w:eastAsia="맑은 고딕" w:hAnsi="Arial" w:cs="Arial"/>
                <w:szCs w:val="20"/>
              </w:rPr>
              <w:t>ε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4 carrier, No. (%)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14B4C95" w14:textId="17CF695F" w:rsidR="006952CA" w:rsidRPr="00F40881" w:rsidRDefault="00437AAC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133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0C590DF" w14:textId="45AD6499" w:rsidR="006952CA" w:rsidRPr="00F40881" w:rsidRDefault="00DD3D44" w:rsidP="00DD3D44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19</w:t>
            </w:r>
            <w:r w:rsidR="006952CA" w:rsidRPr="00F40881">
              <w:rPr>
                <w:rFonts w:ascii="Arial" w:hAnsi="Arial" w:cs="Arial"/>
                <w:color w:val="000000" w:themeColor="text1"/>
                <w:szCs w:val="20"/>
              </w:rPr>
              <w:t xml:space="preserve"> (37.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3</w:t>
            </w:r>
            <w:r w:rsidR="006952CA"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653A34F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28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1.8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1AD1360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24 (77.4)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7CCFF26" w14:textId="4C5EA633" w:rsidR="006952CA" w:rsidRPr="00F40881" w:rsidRDefault="006952CA" w:rsidP="00DD3D44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0.00</w:t>
            </w:r>
            <w:r w:rsidR="00DD3D44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  <w:tr w:rsidR="006952CA" w:rsidRPr="00D2627B" w14:paraId="5EE47B85" w14:textId="77777777" w:rsidTr="00BD25B4">
        <w:trPr>
          <w:trHeight w:val="340"/>
        </w:trPr>
        <w:tc>
          <w:tcPr>
            <w:tcW w:w="14742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92EEEB" w14:textId="4AE9CCA9" w:rsidR="006952CA" w:rsidRPr="00F40881" w:rsidRDefault="006952CA" w:rsidP="006952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CSF biomarkers, mean (SD), pg/mL</w:t>
            </w:r>
          </w:p>
        </w:tc>
      </w:tr>
      <w:tr w:rsidR="006952CA" w:rsidRPr="00D2627B" w14:paraId="327C665A" w14:textId="77777777" w:rsidTr="00BD25B4">
        <w:trPr>
          <w:trHeight w:val="340"/>
        </w:trPr>
        <w:tc>
          <w:tcPr>
            <w:tcW w:w="4253" w:type="dxa"/>
            <w:tcBorders>
              <w:top w:val="nil"/>
            </w:tcBorders>
            <w:vAlign w:val="center"/>
          </w:tcPr>
          <w:p w14:paraId="7E638876" w14:textId="765E2D3E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NFL concentrations, (pg/mL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B770D54" w14:textId="77777777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31473019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806.1 (380.5)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130D0E18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851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 xml:space="preserve"> (37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5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6E26E7B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970.4 (360.9)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7B554A0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0.080</w:t>
            </w:r>
          </w:p>
        </w:tc>
      </w:tr>
      <w:tr w:rsidR="006952CA" w:rsidRPr="00D2627B" w14:paraId="33900EA5" w14:textId="77777777" w:rsidTr="00BD25B4">
        <w:trPr>
          <w:trHeight w:val="340"/>
        </w:trPr>
        <w:tc>
          <w:tcPr>
            <w:tcW w:w="4253" w:type="dxa"/>
            <w:vAlign w:val="center"/>
          </w:tcPr>
          <w:p w14:paraId="696F5792" w14:textId="6182704F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Pr="00F40881">
              <w:rPr>
                <w:rFonts w:ascii="Arial" w:eastAsia="맑은 고딕" w:hAnsi="Arial" w:cs="Arial"/>
                <w:color w:val="000000" w:themeColor="text1"/>
                <w:szCs w:val="20"/>
              </w:rPr>
              <w:t>β</w:t>
            </w:r>
            <w:r w:rsidRPr="00F40881"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 xml:space="preserve">1-42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concentrations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, (pg/mL)</w:t>
            </w:r>
          </w:p>
        </w:tc>
        <w:tc>
          <w:tcPr>
            <w:tcW w:w="1276" w:type="dxa"/>
            <w:vAlign w:val="center"/>
          </w:tcPr>
          <w:p w14:paraId="6F7F63D0" w14:textId="77777777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vAlign w:val="center"/>
          </w:tcPr>
          <w:p w14:paraId="0525125C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830.9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336.2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A3E0732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66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 (279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.6)</w:t>
            </w:r>
          </w:p>
        </w:tc>
        <w:tc>
          <w:tcPr>
            <w:tcW w:w="2268" w:type="dxa"/>
            <w:vAlign w:val="center"/>
          </w:tcPr>
          <w:p w14:paraId="38A6F6B6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399.1 (135.1)</w:t>
            </w:r>
          </w:p>
        </w:tc>
        <w:tc>
          <w:tcPr>
            <w:tcW w:w="2126" w:type="dxa"/>
            <w:vAlign w:val="center"/>
          </w:tcPr>
          <w:p w14:paraId="78536D2B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26E1211A" w14:textId="77777777" w:rsidTr="00BD25B4">
        <w:trPr>
          <w:trHeight w:val="340"/>
        </w:trPr>
        <w:tc>
          <w:tcPr>
            <w:tcW w:w="4253" w:type="dxa"/>
            <w:tcBorders>
              <w:bottom w:val="nil"/>
            </w:tcBorders>
            <w:vAlign w:val="center"/>
          </w:tcPr>
          <w:p w14:paraId="388EABE1" w14:textId="0E38627F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t-Tau concentrations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, (pg/mL)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464ABB5" w14:textId="77777777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51C17D8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260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 (107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1CB9230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36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.2 (213.2)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9B3F150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522.8 (217.1)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73D548B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09DC7C26" w14:textId="77777777" w:rsidTr="00BD25B4">
        <w:trPr>
          <w:trHeight w:val="340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25BFBCA9" w14:textId="2AE22524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p-T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au</w:t>
            </w:r>
            <w:r w:rsidRPr="00F40881"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>181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concentrations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, (pg/mL)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7B56D8B" w14:textId="77777777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63858A5" w14:textId="77777777" w:rsidR="006952CA" w:rsidRPr="00F40881" w:rsidRDefault="006952CA" w:rsidP="006952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45.2 (15.6)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AAD820B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58.5 (27.0)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629A24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74.4 (27.0)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AC02F1F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38AF4353" w14:textId="77777777" w:rsidTr="00BD25B4">
        <w:trPr>
          <w:trHeight w:val="340"/>
        </w:trPr>
        <w:tc>
          <w:tcPr>
            <w:tcW w:w="14742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938702" w14:textId="77777777" w:rsidR="006952CA" w:rsidRPr="00F40881" w:rsidRDefault="006952CA" w:rsidP="006952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b/>
                <w:color w:val="000000" w:themeColor="text1"/>
                <w:szCs w:val="20"/>
              </w:rPr>
              <w:t>Plasma biomarkers, mean (SD), pg/ml</w:t>
            </w:r>
          </w:p>
        </w:tc>
      </w:tr>
      <w:tr w:rsidR="006952CA" w:rsidRPr="00D2627B" w14:paraId="0F9E1414" w14:textId="77777777" w:rsidTr="00BD25B4">
        <w:trPr>
          <w:trHeight w:val="340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36B69AB3" w14:textId="7A71E875" w:rsidR="006952CA" w:rsidRPr="00F40881" w:rsidRDefault="006952CA" w:rsidP="006952CA">
            <w:pPr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NFL concentrations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, (pg/mL)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6598CD0" w14:textId="77777777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047BBB7E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18.6 (6.5)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9D47F88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20.7 (9.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82D4513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21.8 (6.6)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BBF9403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0.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050</w:t>
            </w:r>
          </w:p>
        </w:tc>
      </w:tr>
      <w:tr w:rsidR="006952CA" w:rsidRPr="00D2627B" w14:paraId="4EB361B3" w14:textId="77777777" w:rsidTr="00BD25B4">
        <w:trPr>
          <w:trHeight w:val="340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3E7506B4" w14:textId="1BA86FED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Pr="00F40881">
              <w:rPr>
                <w:rFonts w:ascii="Arial" w:eastAsia="맑은 고딕" w:hAnsi="Arial" w:cs="Arial"/>
                <w:color w:val="000000" w:themeColor="text1"/>
                <w:szCs w:val="20"/>
              </w:rPr>
              <w:t>β</w:t>
            </w:r>
            <w:r w:rsidRPr="00F40881"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 xml:space="preserve">1-42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concentrations</w:t>
            </w:r>
            <w:r w:rsidRPr="00F40881">
              <w:rPr>
                <w:rFonts w:ascii="Arial" w:hAnsi="Arial" w:cs="Arial"/>
                <w:color w:val="000000" w:themeColor="text1"/>
                <w:szCs w:val="20"/>
              </w:rPr>
              <w:t>, (pg/mL)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A8EED27" w14:textId="77777777" w:rsidR="006952CA" w:rsidRPr="00CB4322" w:rsidRDefault="006952CA" w:rsidP="006952CA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482CA8C4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11</w:t>
            </w:r>
            <w:r w:rsidRPr="008817BC">
              <w:rPr>
                <w:rFonts w:ascii="Arial" w:hAnsi="Arial" w:cs="Arial"/>
                <w:color w:val="000000" w:themeColor="text1"/>
                <w:szCs w:val="20"/>
              </w:rPr>
              <w:t>.5 (3.7)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7453387F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10</w:t>
            </w:r>
            <w:r w:rsidRPr="008817BC">
              <w:rPr>
                <w:rFonts w:ascii="Arial" w:hAnsi="Arial" w:cs="Arial"/>
                <w:color w:val="000000" w:themeColor="text1"/>
                <w:szCs w:val="20"/>
              </w:rPr>
              <w:t>.7 (3.3)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7AB6369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8.2 (</w:t>
            </w:r>
            <w:r w:rsidRPr="008817BC">
              <w:rPr>
                <w:rFonts w:ascii="Arial" w:hAnsi="Arial" w:cs="Arial"/>
                <w:color w:val="000000" w:themeColor="text1"/>
                <w:szCs w:val="20"/>
              </w:rPr>
              <w:t>2.4)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51195FA" w14:textId="77777777" w:rsidR="006952CA" w:rsidRPr="00CB4322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752374DA" w14:textId="77777777" w:rsidTr="00BD25B4">
        <w:trPr>
          <w:trHeight w:val="340"/>
        </w:trPr>
        <w:tc>
          <w:tcPr>
            <w:tcW w:w="14742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B7ED9D" w14:textId="77777777" w:rsidR="006952CA" w:rsidRPr="00497515" w:rsidRDefault="006952CA" w:rsidP="006952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497515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>C</w:t>
            </w:r>
            <w:r w:rsidRPr="00497515">
              <w:rPr>
                <w:rFonts w:ascii="Arial" w:hAnsi="Arial" w:cs="Arial"/>
                <w:b/>
                <w:color w:val="000000" w:themeColor="text1"/>
                <w:szCs w:val="20"/>
              </w:rPr>
              <w:t>ombination biomarkers, ratio</w:t>
            </w:r>
          </w:p>
        </w:tc>
      </w:tr>
      <w:tr w:rsidR="006952CA" w:rsidRPr="00D2627B" w14:paraId="53F4DF4D" w14:textId="77777777" w:rsidTr="00BD25B4">
        <w:trPr>
          <w:trHeight w:val="340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6C46C0B6" w14:textId="77777777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CSF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_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NF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L/</w:t>
            </w:r>
            <w:r w:rsidRPr="00D0511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Pr="00D05110">
              <w:rPr>
                <w:rFonts w:ascii="Arial" w:eastAsia="맑은 고딕" w:hAnsi="Arial" w:cs="Arial"/>
                <w:color w:val="000000" w:themeColor="text1"/>
                <w:szCs w:val="20"/>
              </w:rPr>
              <w:t>β</w:t>
            </w:r>
            <w:r w:rsidRPr="00D05110"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>1-42</w:t>
            </w:r>
            <w:r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 xml:space="preserve"> </w:t>
            </w:r>
            <w:r w:rsidRPr="00497515">
              <w:rPr>
                <w:rFonts w:ascii="Arial" w:hAnsi="Arial" w:cs="Arial"/>
                <w:color w:val="000000" w:themeColor="text1"/>
                <w:szCs w:val="20"/>
              </w:rPr>
              <w:t>ratio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15BE726" w14:textId="77777777" w:rsidR="006952CA" w:rsidRPr="00F40881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6DBF7F55" w14:textId="0D20399A" w:rsidR="006952CA" w:rsidRPr="00F40881" w:rsidRDefault="006952CA" w:rsidP="009C17E7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9C17E7">
              <w:rPr>
                <w:rFonts w:ascii="Arial" w:hAnsi="Arial" w:cs="Arial"/>
                <w:color w:val="000000" w:themeColor="text1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(0.9</w:t>
            </w:r>
            <w:r w:rsidR="009C17E7"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684DAAF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66 (1.24)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1C660B1" w14:textId="77777777" w:rsidR="006952CA" w:rsidRPr="00F40881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2.62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(1.18)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278161C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732AA547" w14:textId="77777777" w:rsidTr="00BD25B4">
        <w:trPr>
          <w:trHeight w:val="340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7427707A" w14:textId="77777777" w:rsidR="006952CA" w:rsidRPr="00F40881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lasma_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NF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L/</w:t>
            </w:r>
            <w:r w:rsidRPr="00D0511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Pr="00D05110">
              <w:rPr>
                <w:rFonts w:ascii="Arial" w:eastAsia="맑은 고딕" w:hAnsi="Arial" w:cs="Arial"/>
                <w:color w:val="000000" w:themeColor="text1"/>
                <w:szCs w:val="20"/>
              </w:rPr>
              <w:t>β</w:t>
            </w:r>
            <w:r w:rsidRPr="00D05110"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>1-42</w:t>
            </w:r>
            <w:r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 xml:space="preserve"> </w:t>
            </w:r>
            <w:r w:rsidRPr="00497515">
              <w:rPr>
                <w:rFonts w:ascii="Arial" w:hAnsi="Arial" w:cs="Arial"/>
                <w:color w:val="000000" w:themeColor="text1"/>
                <w:szCs w:val="20"/>
              </w:rPr>
              <w:t>ratio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812F18E" w14:textId="77777777" w:rsidR="006952CA" w:rsidRPr="008817BC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136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79C9AA87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1.8</w:t>
            </w:r>
            <w:r w:rsidRPr="008817BC">
              <w:rPr>
                <w:rFonts w:ascii="Arial" w:hAnsi="Arial" w:cs="Arial"/>
                <w:color w:val="000000" w:themeColor="text1"/>
                <w:szCs w:val="20"/>
              </w:rPr>
              <w:t>9 (1.10)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89FE3FF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2.05 (</w:t>
            </w:r>
            <w:r w:rsidRPr="008817BC">
              <w:rPr>
                <w:rFonts w:ascii="Arial" w:hAnsi="Arial" w:cs="Arial"/>
                <w:color w:val="000000" w:themeColor="text1"/>
                <w:szCs w:val="20"/>
              </w:rPr>
              <w:t>1.02)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8FA774B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 w:rsidRPr="008817BC"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 w:rsidRPr="008817BC">
              <w:rPr>
                <w:rFonts w:ascii="Arial" w:hAnsi="Arial" w:cs="Arial"/>
                <w:color w:val="000000" w:themeColor="text1"/>
                <w:szCs w:val="20"/>
              </w:rPr>
              <w:t>.92 (1.20)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BBF40EC" w14:textId="77777777" w:rsidR="006952CA" w:rsidRPr="00CB4322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75EC278A" w14:textId="77777777" w:rsidTr="00BD25B4">
        <w:trPr>
          <w:trHeight w:val="340"/>
        </w:trPr>
        <w:tc>
          <w:tcPr>
            <w:tcW w:w="14742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138543" w14:textId="72E3F5C9" w:rsidR="006952CA" w:rsidRPr="00F40881" w:rsidRDefault="006952CA" w:rsidP="006952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FC0893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>Neuroimaging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data</w:t>
            </w:r>
          </w:p>
        </w:tc>
      </w:tr>
      <w:tr w:rsidR="006952CA" w:rsidRPr="00D2627B" w14:paraId="0C81F3C0" w14:textId="77777777" w:rsidTr="00BD25B4">
        <w:trPr>
          <w:trHeight w:val="340"/>
        </w:trPr>
        <w:tc>
          <w:tcPr>
            <w:tcW w:w="4253" w:type="dxa"/>
            <w:tcBorders>
              <w:top w:val="nil"/>
            </w:tcBorders>
            <w:vAlign w:val="center"/>
          </w:tcPr>
          <w:p w14:paraId="7FB5CEEB" w14:textId="77777777" w:rsidR="006952CA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D0511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Pr="00D05110">
              <w:rPr>
                <w:rFonts w:ascii="Arial" w:eastAsia="맑은 고딕" w:hAnsi="Arial" w:cs="Arial"/>
                <w:color w:val="000000" w:themeColor="text1"/>
                <w:szCs w:val="20"/>
              </w:rPr>
              <w:t>β</w:t>
            </w: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Cs w:val="20"/>
                <w:vertAlign w:val="subscript"/>
              </w:rPr>
              <w:t xml:space="preserve"> </w:t>
            </w:r>
            <w:r w:rsidRPr="0042546D">
              <w:rPr>
                <w:rFonts w:ascii="Arial" w:hAnsi="Arial" w:cs="Arial"/>
                <w:color w:val="000000" w:themeColor="text1"/>
                <w:szCs w:val="20"/>
              </w:rPr>
              <w:t>PET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(SUVR score)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CCFFBE3" w14:textId="77777777" w:rsidR="006952CA" w:rsidRPr="008817BC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135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51FF30AB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1.1061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(0.15)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5FAFE0A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1710 (0.23)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8F0B161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1.3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886 (0.11)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4D1B7B8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758F96A2" w14:textId="77777777" w:rsidTr="00BD25B4">
        <w:trPr>
          <w:trHeight w:val="327"/>
        </w:trPr>
        <w:tc>
          <w:tcPr>
            <w:tcW w:w="4253" w:type="dxa"/>
            <w:tcBorders>
              <w:bottom w:val="nil"/>
            </w:tcBorders>
            <w:vAlign w:val="center"/>
          </w:tcPr>
          <w:p w14:paraId="7070C16C" w14:textId="7A98266F" w:rsidR="006952CA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 w:rsidRPr="002516C4">
              <w:rPr>
                <w:rFonts w:ascii="Arial" w:hAnsi="Arial" w:cs="Arial"/>
                <w:color w:val="000000" w:themeColor="text1"/>
                <w:szCs w:val="20"/>
              </w:rPr>
              <w:t>Hippocamp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al</w:t>
            </w:r>
            <w:r w:rsidRPr="002516C4">
              <w:rPr>
                <w:rFonts w:ascii="Arial" w:hAnsi="Arial" w:cs="Arial"/>
                <w:color w:val="000000" w:themeColor="text1"/>
                <w:szCs w:val="20"/>
              </w:rPr>
              <w:t xml:space="preserve"> vol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ume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/I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CV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0B940AD" w14:textId="0EBE8ACA" w:rsidR="006952CA" w:rsidRPr="008817BC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134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B270FB7" w14:textId="55F4E6B3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0.0028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(0.00032)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492DDBD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0025 (0.00040)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15151AF" w14:textId="77777777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0.002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 xml:space="preserve"> (0.00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038)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7B77EFE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  <w:tr w:rsidR="006952CA" w:rsidRPr="00D2627B" w14:paraId="657DA33D" w14:textId="77777777" w:rsidTr="00BD25B4">
        <w:trPr>
          <w:trHeight w:val="340"/>
        </w:trPr>
        <w:tc>
          <w:tcPr>
            <w:tcW w:w="4253" w:type="dxa"/>
            <w:tcBorders>
              <w:top w:val="nil"/>
              <w:bottom w:val="single" w:sz="8" w:space="0" w:color="auto"/>
            </w:tcBorders>
            <w:vAlign w:val="center"/>
          </w:tcPr>
          <w:p w14:paraId="2092C62E" w14:textId="77777777" w:rsidR="006952CA" w:rsidRDefault="006952CA" w:rsidP="006952CA">
            <w:pPr>
              <w:widowControl/>
              <w:wordWrap/>
              <w:autoSpaceDE/>
              <w:autoSpaceDN/>
              <w:ind w:firstLineChars="97" w:firstLine="194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Entorhinal cortex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(mm)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vAlign w:val="center"/>
          </w:tcPr>
          <w:p w14:paraId="39C999F8" w14:textId="6108E355" w:rsidR="006952CA" w:rsidRPr="008817BC" w:rsidRDefault="006952CA" w:rsidP="006952C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2409" w:type="dxa"/>
            <w:tcBorders>
              <w:top w:val="nil"/>
              <w:bottom w:val="single" w:sz="8" w:space="0" w:color="auto"/>
            </w:tcBorders>
            <w:vAlign w:val="center"/>
          </w:tcPr>
          <w:p w14:paraId="438D8BB2" w14:textId="413BE810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.3826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0.30533)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vAlign w:val="center"/>
          </w:tcPr>
          <w:p w14:paraId="16B6454E" w14:textId="3C0D7258" w:rsidR="006952CA" w:rsidRPr="008817BC" w:rsidRDefault="006952CA" w:rsidP="006952C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.1671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0.43704)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14:paraId="71DE4BB5" w14:textId="6F850257" w:rsidR="006952CA" w:rsidRPr="008817BC" w:rsidRDefault="006952CA" w:rsidP="006952CA">
            <w:pPr>
              <w:widowControl/>
              <w:wordWrap/>
              <w:autoSpaceDE/>
              <w:autoSpaceDN/>
              <w:ind w:firstLineChars="19" w:firstLine="38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.9403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0.46155)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780B530A" w14:textId="77777777" w:rsidR="006952CA" w:rsidRPr="00F40881" w:rsidRDefault="006952CA" w:rsidP="006952CA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F40881">
              <w:rPr>
                <w:rFonts w:ascii="Arial" w:hAnsi="Arial" w:cs="Arial"/>
                <w:color w:val="000000" w:themeColor="text1"/>
                <w:szCs w:val="20"/>
              </w:rPr>
              <w:t>&lt; 0.001</w:t>
            </w:r>
          </w:p>
        </w:tc>
      </w:tr>
    </w:tbl>
    <w:p w14:paraId="53F62BB6" w14:textId="7FB7DFB8" w:rsidR="00DD7853" w:rsidRPr="00711FAD" w:rsidRDefault="00F316DD" w:rsidP="00423BD8">
      <w:pPr>
        <w:widowControl/>
        <w:wordWrap/>
        <w:autoSpaceDE/>
        <w:autoSpaceDN/>
        <w:rPr>
          <w:rFonts w:ascii="Arial" w:hAnsi="Arial" w:cs="Arial"/>
          <w:color w:val="00B0F0"/>
          <w:sz w:val="24"/>
          <w:szCs w:val="24"/>
        </w:rPr>
      </w:pPr>
      <w:r w:rsidRPr="005E5A3E">
        <w:rPr>
          <w:rFonts w:ascii="Arial" w:hAnsi="Arial" w:cs="Arial"/>
          <w:color w:val="000000" w:themeColor="text1"/>
          <w:sz w:val="16"/>
          <w:szCs w:val="16"/>
        </w:rPr>
        <w:t>Data are presented as mean</w:t>
      </w:r>
      <w:r w:rsidR="00B2670A">
        <w:rPr>
          <w:rFonts w:ascii="Arial" w:hAnsi="Arial" w:cs="Arial"/>
          <w:color w:val="000000" w:themeColor="text1"/>
          <w:sz w:val="16"/>
          <w:szCs w:val="16"/>
        </w:rPr>
        <w:t>s</w:t>
      </w:r>
      <w:r w:rsidRPr="005E5A3E">
        <w:rPr>
          <w:rFonts w:ascii="Arial" w:hAnsi="Arial" w:cs="Arial"/>
          <w:color w:val="000000" w:themeColor="text1"/>
          <w:sz w:val="16"/>
          <w:szCs w:val="16"/>
        </w:rPr>
        <w:t xml:space="preserve"> (SD, standard deviation), number</w:t>
      </w:r>
      <w:r w:rsidR="00B2670A">
        <w:rPr>
          <w:rFonts w:ascii="Arial" w:hAnsi="Arial" w:cs="Arial"/>
          <w:color w:val="000000" w:themeColor="text1"/>
          <w:sz w:val="16"/>
          <w:szCs w:val="16"/>
        </w:rPr>
        <w:t>s</w:t>
      </w:r>
      <w:r w:rsidRPr="005E5A3E">
        <w:rPr>
          <w:rFonts w:ascii="Arial" w:hAnsi="Arial" w:cs="Arial"/>
          <w:color w:val="000000" w:themeColor="text1"/>
          <w:sz w:val="16"/>
          <w:szCs w:val="16"/>
        </w:rPr>
        <w:t>, or % unless indicated otherwise. Abbreviation</w:t>
      </w:r>
      <w:r w:rsidR="00B2670A">
        <w:rPr>
          <w:rFonts w:ascii="Arial" w:hAnsi="Arial" w:cs="Arial"/>
          <w:color w:val="000000" w:themeColor="text1"/>
          <w:sz w:val="16"/>
          <w:szCs w:val="16"/>
        </w:rPr>
        <w:t>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Pr="00DA49C8">
        <w:rPr>
          <w:rFonts w:ascii="Arial" w:hAnsi="Arial" w:cs="Arial"/>
          <w:color w:val="000000" w:themeColor="text1"/>
          <w:sz w:val="16"/>
          <w:szCs w:val="16"/>
        </w:rPr>
        <w:t xml:space="preserve">K-MMSE, </w:t>
      </w:r>
      <w:r w:rsidRPr="00DA49C8">
        <w:rPr>
          <w:rStyle w:val="st1"/>
          <w:rFonts w:ascii="Arial" w:hAnsi="Arial" w:cs="Arial"/>
          <w:color w:val="000000" w:themeColor="text1"/>
          <w:sz w:val="16"/>
          <w:szCs w:val="16"/>
        </w:rPr>
        <w:t>Korean Mini-Mental State Examination</w:t>
      </w:r>
      <w:r w:rsidRPr="00DA49C8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r>
        <w:rPr>
          <w:rFonts w:ascii="Arial" w:hAnsi="Arial" w:cs="Arial"/>
          <w:color w:val="000000" w:themeColor="text1"/>
          <w:sz w:val="16"/>
          <w:szCs w:val="16"/>
        </w:rPr>
        <w:t>ICV, intracranial volume; SUVR</w:t>
      </w:r>
      <w:r w:rsidRPr="00CA25F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B2670A">
        <w:rPr>
          <w:rFonts w:ascii="Arial" w:hAnsi="Arial" w:cs="Arial"/>
          <w:color w:val="000000" w:themeColor="text1"/>
          <w:sz w:val="16"/>
          <w:szCs w:val="16"/>
        </w:rPr>
        <w:t>s</w:t>
      </w:r>
      <w:r w:rsidRPr="00CA25F6">
        <w:rPr>
          <w:rStyle w:val="acopre1"/>
          <w:rFonts w:ascii="Arial" w:hAnsi="Arial" w:cs="Arial"/>
          <w:color w:val="000000" w:themeColor="text1"/>
          <w:sz w:val="16"/>
          <w:szCs w:val="16"/>
        </w:rPr>
        <w:t xml:space="preserve">tandardized uptake value ratio; </w:t>
      </w:r>
      <w:r w:rsidRPr="00CA25F6">
        <w:rPr>
          <w:rStyle w:val="st1"/>
          <w:rFonts w:ascii="Arial" w:hAnsi="Arial" w:cs="Arial"/>
          <w:color w:val="000000" w:themeColor="text1"/>
          <w:sz w:val="16"/>
          <w:szCs w:val="16"/>
        </w:rPr>
        <w:t xml:space="preserve">CSF, </w:t>
      </w:r>
      <w:r w:rsidR="00B2670A">
        <w:rPr>
          <w:rStyle w:val="st1"/>
          <w:rFonts w:ascii="Arial" w:hAnsi="Arial" w:cs="Arial"/>
          <w:color w:val="000000" w:themeColor="text1"/>
          <w:sz w:val="16"/>
          <w:szCs w:val="16"/>
        </w:rPr>
        <w:t>c</w:t>
      </w:r>
      <w:r w:rsidRPr="00CA25F6">
        <w:rPr>
          <w:rStyle w:val="st1"/>
          <w:rFonts w:ascii="Arial" w:hAnsi="Arial" w:cs="Arial"/>
          <w:color w:val="000000" w:themeColor="text1"/>
          <w:sz w:val="16"/>
          <w:szCs w:val="16"/>
        </w:rPr>
        <w:t xml:space="preserve">erebrospinal fluid; </w:t>
      </w:r>
      <w:r w:rsidRPr="00CA25F6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>A</w:t>
      </w:r>
      <w:r w:rsidRPr="00CA25F6">
        <w:rPr>
          <w:rFonts w:ascii="Arial" w:eastAsia="TimesNewRomanPS-ItalicMT" w:hAnsi="Arial" w:cs="Arial"/>
          <w:iCs/>
          <w:color w:val="000000" w:themeColor="text1"/>
          <w:kern w:val="0"/>
          <w:sz w:val="16"/>
          <w:szCs w:val="16"/>
        </w:rPr>
        <w:t>β</w:t>
      </w:r>
      <w:r w:rsidRPr="00CA25F6">
        <w:rPr>
          <w:rFonts w:ascii="Arial" w:eastAsia="TimesNewRomanPS-ItalicMT" w:hAnsi="Arial" w:cs="Arial"/>
          <w:iCs/>
          <w:color w:val="000000" w:themeColor="text1"/>
          <w:kern w:val="0"/>
          <w:sz w:val="16"/>
          <w:szCs w:val="16"/>
          <w:vertAlign w:val="subscript"/>
        </w:rPr>
        <w:t>1-42</w:t>
      </w:r>
      <w:r w:rsidRPr="00CA25F6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>, amyloid beta</w:t>
      </w:r>
      <w:r w:rsidRPr="00CA25F6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  <w:vertAlign w:val="subscript"/>
        </w:rPr>
        <w:t>1-42</w:t>
      </w:r>
      <w:r w:rsidRPr="00CA25F6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 xml:space="preserve">; t-Tau, total Tau protein, p-Tau, phosphorylated Tau protein; </w:t>
      </w:r>
      <w:r w:rsidRPr="00CA25F6">
        <w:rPr>
          <w:rStyle w:val="st1"/>
          <w:rFonts w:ascii="Arial" w:hAnsi="Arial" w:cs="Arial"/>
          <w:color w:val="000000" w:themeColor="text1"/>
          <w:sz w:val="16"/>
          <w:szCs w:val="16"/>
        </w:rPr>
        <w:t>NFL, neurofilament light chain;</w:t>
      </w:r>
      <w:r w:rsidRPr="00CA25F6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 xml:space="preserve"> CN, cognitive</w:t>
      </w:r>
      <w:r w:rsidR="00B2670A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>ly</w:t>
      </w:r>
      <w:r w:rsidRPr="00CA25F6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 xml:space="preserve"> normal; aMCI, amnestic mild cognitive impairment; </w:t>
      </w:r>
      <w:r w:rsidRPr="00DA49C8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>AD, Alzheimer</w:t>
      </w:r>
      <w:r w:rsidRPr="00DA49C8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’</w:t>
      </w:r>
      <w:r w:rsidRPr="00DA49C8">
        <w:rPr>
          <w:rFonts w:ascii="Arial" w:eastAsia="ITCGaramondStd-LtCondIta" w:hAnsi="Arial" w:cs="Arial"/>
          <w:iCs/>
          <w:color w:val="000000" w:themeColor="text1"/>
          <w:kern w:val="0"/>
          <w:sz w:val="16"/>
          <w:szCs w:val="16"/>
        </w:rPr>
        <w:t>s disease</w:t>
      </w:r>
      <w:r w:rsidRPr="00DA49C8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.</w:t>
      </w:r>
      <w:r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 xml:space="preserve"> </w:t>
      </w:r>
      <w:r w:rsidR="00B2670A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D</w:t>
      </w:r>
      <w:r w:rsidRPr="00CB4322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ifference</w:t>
      </w:r>
      <w:r w:rsidR="00B2670A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s were analyzed</w:t>
      </w:r>
      <w:r w:rsidRPr="00CB4322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 xml:space="preserve"> using </w:t>
      </w:r>
      <w:r w:rsidRPr="00077425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AN</w:t>
      </w:r>
      <w:r w:rsidRPr="00077425">
        <w:rPr>
          <w:rFonts w:ascii="Arial" w:eastAsia="바탕" w:hAnsi="Arial" w:cs="Arial" w:hint="eastAsia"/>
          <w:iCs/>
          <w:color w:val="000000" w:themeColor="text1"/>
          <w:kern w:val="0"/>
          <w:sz w:val="16"/>
          <w:szCs w:val="16"/>
        </w:rPr>
        <w:t>C</w:t>
      </w:r>
      <w:r w:rsidRPr="00077425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 xml:space="preserve">OVA adjusted </w:t>
      </w:r>
      <w:r w:rsidR="00B2670A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 xml:space="preserve">for </w:t>
      </w:r>
      <w:r w:rsidRPr="00077425">
        <w:rPr>
          <w:rFonts w:ascii="Arial" w:eastAsia="바탕" w:hAnsi="Arial" w:cs="Arial"/>
          <w:iCs/>
          <w:color w:val="000000" w:themeColor="text1"/>
          <w:kern w:val="0"/>
          <w:sz w:val="16"/>
          <w:szCs w:val="16"/>
        </w:rPr>
        <w:t>sex and age.</w:t>
      </w:r>
    </w:p>
    <w:sectPr w:rsidR="00DD7853" w:rsidRPr="00711FAD" w:rsidSect="00F316DD">
      <w:pgSz w:w="16838" w:h="11906" w:orient="landscape"/>
      <w:pgMar w:top="1418" w:right="962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FC15" w14:textId="77777777" w:rsidR="00EC5C82" w:rsidRDefault="00EC5C82" w:rsidP="00377A4F">
      <w:pPr>
        <w:spacing w:after="0" w:line="240" w:lineRule="auto"/>
      </w:pPr>
      <w:r>
        <w:separator/>
      </w:r>
    </w:p>
  </w:endnote>
  <w:endnote w:type="continuationSeparator" w:id="0">
    <w:p w14:paraId="24F8EBD3" w14:textId="77777777" w:rsidR="00EC5C82" w:rsidRDefault="00EC5C82" w:rsidP="0037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Std-LtCondIta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imesNewRomanPS-Italic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4FE7" w14:textId="77777777" w:rsidR="00EC5C82" w:rsidRDefault="00EC5C82" w:rsidP="00377A4F">
      <w:pPr>
        <w:spacing w:after="0" w:line="240" w:lineRule="auto"/>
      </w:pPr>
      <w:r>
        <w:separator/>
      </w:r>
    </w:p>
  </w:footnote>
  <w:footnote w:type="continuationSeparator" w:id="0">
    <w:p w14:paraId="13A73DF3" w14:textId="77777777" w:rsidR="00EC5C82" w:rsidRDefault="00EC5C82" w:rsidP="0037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430"/>
    <w:multiLevelType w:val="hybridMultilevel"/>
    <w:tmpl w:val="FA0C6128"/>
    <w:lvl w:ilvl="0" w:tplc="69123F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1B76C5"/>
    <w:multiLevelType w:val="hybridMultilevel"/>
    <w:tmpl w:val="516E4552"/>
    <w:lvl w:ilvl="0" w:tplc="A9EA1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6E9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48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A97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0A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20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84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0A9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1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438"/>
    <w:multiLevelType w:val="hybridMultilevel"/>
    <w:tmpl w:val="C39A93E6"/>
    <w:lvl w:ilvl="0" w:tplc="4EB4A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4D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A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4A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8B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20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8B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82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51D"/>
    <w:multiLevelType w:val="hybridMultilevel"/>
    <w:tmpl w:val="8EE0C1FC"/>
    <w:lvl w:ilvl="0" w:tplc="A7C84F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9F2387"/>
    <w:multiLevelType w:val="hybridMultilevel"/>
    <w:tmpl w:val="3530C72E"/>
    <w:lvl w:ilvl="0" w:tplc="C65EB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742C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586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7105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DA65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E7A2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9BCF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688A3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054C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19F15666"/>
    <w:multiLevelType w:val="hybridMultilevel"/>
    <w:tmpl w:val="B60EA59A"/>
    <w:lvl w:ilvl="0" w:tplc="7F52F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DFC7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B4F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D3CB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0CCA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FA06E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752C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288A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22C3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22EE4525"/>
    <w:multiLevelType w:val="hybridMultilevel"/>
    <w:tmpl w:val="8A823CFA"/>
    <w:lvl w:ilvl="0" w:tplc="20C80596">
      <w:numFmt w:val="bullet"/>
      <w:lvlText w:val="-"/>
      <w:lvlJc w:val="left"/>
      <w:pPr>
        <w:ind w:left="35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7" w15:restartNumberingAfterBreak="0">
    <w:nsid w:val="24EC271E"/>
    <w:multiLevelType w:val="hybridMultilevel"/>
    <w:tmpl w:val="C34841B4"/>
    <w:lvl w:ilvl="0" w:tplc="EBC43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4E8E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5A82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5F005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1164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9A69E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68AD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1EA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C86D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26E2715B"/>
    <w:multiLevelType w:val="hybridMultilevel"/>
    <w:tmpl w:val="AD787B78"/>
    <w:lvl w:ilvl="0" w:tplc="4266B5D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635793"/>
    <w:multiLevelType w:val="hybridMultilevel"/>
    <w:tmpl w:val="B6D6B65A"/>
    <w:lvl w:ilvl="0" w:tplc="2C38A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7C66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1AE3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0100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CAE2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AEF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D585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36A0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1A206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2CA45C81"/>
    <w:multiLevelType w:val="hybridMultilevel"/>
    <w:tmpl w:val="8F86738A"/>
    <w:lvl w:ilvl="0" w:tplc="90241B52">
      <w:start w:val="56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E790812"/>
    <w:multiLevelType w:val="hybridMultilevel"/>
    <w:tmpl w:val="B93A5B30"/>
    <w:lvl w:ilvl="0" w:tplc="582050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406368"/>
    <w:multiLevelType w:val="hybridMultilevel"/>
    <w:tmpl w:val="649E61A2"/>
    <w:lvl w:ilvl="0" w:tplc="2E362590">
      <w:numFmt w:val="bullet"/>
      <w:lvlText w:val="-"/>
      <w:lvlJc w:val="left"/>
      <w:pPr>
        <w:ind w:left="55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13" w15:restartNumberingAfterBreak="0">
    <w:nsid w:val="31D57353"/>
    <w:multiLevelType w:val="hybridMultilevel"/>
    <w:tmpl w:val="EFA42FDE"/>
    <w:lvl w:ilvl="0" w:tplc="A7FA9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4E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AF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6D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A7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A6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2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E1A37"/>
    <w:multiLevelType w:val="hybridMultilevel"/>
    <w:tmpl w:val="ACEE9C68"/>
    <w:lvl w:ilvl="0" w:tplc="885EF2A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5D31835"/>
    <w:multiLevelType w:val="hybridMultilevel"/>
    <w:tmpl w:val="ADE2535C"/>
    <w:lvl w:ilvl="0" w:tplc="83D05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3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AF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24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0C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6F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A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0C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32E9"/>
    <w:multiLevelType w:val="hybridMultilevel"/>
    <w:tmpl w:val="9D8EB8BA"/>
    <w:lvl w:ilvl="0" w:tplc="5692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2EA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94291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2EE6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BC26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7B81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DF6B2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3AA8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4A08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3B1B2B61"/>
    <w:multiLevelType w:val="hybridMultilevel"/>
    <w:tmpl w:val="F6B2C5B4"/>
    <w:lvl w:ilvl="0" w:tplc="16F645C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46632FA"/>
    <w:multiLevelType w:val="hybridMultilevel"/>
    <w:tmpl w:val="A3FEDCEC"/>
    <w:lvl w:ilvl="0" w:tplc="0A00D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8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67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4A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8F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8F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29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68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6A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6F5D"/>
    <w:multiLevelType w:val="hybridMultilevel"/>
    <w:tmpl w:val="34085DBA"/>
    <w:lvl w:ilvl="0" w:tplc="C58064D8">
      <w:start w:val="1"/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20" w15:restartNumberingAfterBreak="0">
    <w:nsid w:val="52322234"/>
    <w:multiLevelType w:val="hybridMultilevel"/>
    <w:tmpl w:val="CBFCF9F4"/>
    <w:lvl w:ilvl="0" w:tplc="D320F4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F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A8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B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0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A8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87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2F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74B86"/>
    <w:multiLevelType w:val="hybridMultilevel"/>
    <w:tmpl w:val="1144D0BC"/>
    <w:lvl w:ilvl="0" w:tplc="724C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C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65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83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EC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E0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C4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4C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E3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5005"/>
    <w:multiLevelType w:val="hybridMultilevel"/>
    <w:tmpl w:val="22AA55E4"/>
    <w:lvl w:ilvl="0" w:tplc="D6226668">
      <w:numFmt w:val="bullet"/>
      <w:lvlText w:val="-"/>
      <w:lvlJc w:val="left"/>
      <w:pPr>
        <w:ind w:left="71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</w:abstractNum>
  <w:abstractNum w:abstractNumId="23" w15:restartNumberingAfterBreak="0">
    <w:nsid w:val="5E426103"/>
    <w:multiLevelType w:val="hybridMultilevel"/>
    <w:tmpl w:val="198201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7C95401"/>
    <w:multiLevelType w:val="hybridMultilevel"/>
    <w:tmpl w:val="64FA618E"/>
    <w:lvl w:ilvl="0" w:tplc="FAA416A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D48215C"/>
    <w:multiLevelType w:val="hybridMultilevel"/>
    <w:tmpl w:val="0E7879FE"/>
    <w:lvl w:ilvl="0" w:tplc="15302718">
      <w:start w:val="6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1291395"/>
    <w:multiLevelType w:val="hybridMultilevel"/>
    <w:tmpl w:val="D20CA03A"/>
    <w:lvl w:ilvl="0" w:tplc="7C50B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EB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2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C0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C5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68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E2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8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2C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C4C83"/>
    <w:multiLevelType w:val="hybridMultilevel"/>
    <w:tmpl w:val="8D2C34D6"/>
    <w:lvl w:ilvl="0" w:tplc="23FA781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6D34096"/>
    <w:multiLevelType w:val="hybridMultilevel"/>
    <w:tmpl w:val="3580C136"/>
    <w:lvl w:ilvl="0" w:tplc="9614E1A6">
      <w:start w:val="6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25"/>
  </w:num>
  <w:num w:numId="5">
    <w:abstractNumId w:val="28"/>
  </w:num>
  <w:num w:numId="6">
    <w:abstractNumId w:val="20"/>
  </w:num>
  <w:num w:numId="7">
    <w:abstractNumId w:val="5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4"/>
  </w:num>
  <w:num w:numId="13">
    <w:abstractNumId w:val="21"/>
  </w:num>
  <w:num w:numId="14">
    <w:abstractNumId w:val="16"/>
  </w:num>
  <w:num w:numId="15">
    <w:abstractNumId w:val="15"/>
  </w:num>
  <w:num w:numId="16">
    <w:abstractNumId w:val="7"/>
  </w:num>
  <w:num w:numId="17">
    <w:abstractNumId w:val="26"/>
  </w:num>
  <w:num w:numId="18">
    <w:abstractNumId w:val="2"/>
  </w:num>
  <w:num w:numId="19">
    <w:abstractNumId w:val="11"/>
  </w:num>
  <w:num w:numId="20">
    <w:abstractNumId w:val="0"/>
  </w:num>
  <w:num w:numId="21">
    <w:abstractNumId w:val="23"/>
  </w:num>
  <w:num w:numId="22">
    <w:abstractNumId w:val="6"/>
  </w:num>
  <w:num w:numId="23">
    <w:abstractNumId w:val="22"/>
  </w:num>
  <w:num w:numId="24">
    <w:abstractNumId w:val="19"/>
  </w:num>
  <w:num w:numId="25">
    <w:abstractNumId w:val="12"/>
  </w:num>
  <w:num w:numId="26">
    <w:abstractNumId w:val="14"/>
  </w:num>
  <w:num w:numId="27">
    <w:abstractNumId w:val="8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B"/>
    <w:rsid w:val="00000BA2"/>
    <w:rsid w:val="000120A0"/>
    <w:rsid w:val="00014202"/>
    <w:rsid w:val="00020BE3"/>
    <w:rsid w:val="00021028"/>
    <w:rsid w:val="0005591D"/>
    <w:rsid w:val="00056FC0"/>
    <w:rsid w:val="0005700B"/>
    <w:rsid w:val="000605DE"/>
    <w:rsid w:val="00062D88"/>
    <w:rsid w:val="000732E0"/>
    <w:rsid w:val="00076099"/>
    <w:rsid w:val="0007733C"/>
    <w:rsid w:val="00077425"/>
    <w:rsid w:val="000777CE"/>
    <w:rsid w:val="00077A61"/>
    <w:rsid w:val="00083DA2"/>
    <w:rsid w:val="00085D58"/>
    <w:rsid w:val="00090681"/>
    <w:rsid w:val="00092327"/>
    <w:rsid w:val="000956A1"/>
    <w:rsid w:val="000958CE"/>
    <w:rsid w:val="00096CBE"/>
    <w:rsid w:val="000A1ACA"/>
    <w:rsid w:val="000A1B0D"/>
    <w:rsid w:val="000A1BAC"/>
    <w:rsid w:val="000A2574"/>
    <w:rsid w:val="000A33B7"/>
    <w:rsid w:val="000A4DC8"/>
    <w:rsid w:val="000A7A2A"/>
    <w:rsid w:val="000B58D2"/>
    <w:rsid w:val="000C19CB"/>
    <w:rsid w:val="000D2EFA"/>
    <w:rsid w:val="000D3A46"/>
    <w:rsid w:val="000D5531"/>
    <w:rsid w:val="000D7588"/>
    <w:rsid w:val="000F28FE"/>
    <w:rsid w:val="000F2CDD"/>
    <w:rsid w:val="000F2D43"/>
    <w:rsid w:val="000F3B91"/>
    <w:rsid w:val="000F3E02"/>
    <w:rsid w:val="000F3EB4"/>
    <w:rsid w:val="000F438C"/>
    <w:rsid w:val="000F5205"/>
    <w:rsid w:val="00100A66"/>
    <w:rsid w:val="00102D47"/>
    <w:rsid w:val="00111DDD"/>
    <w:rsid w:val="001152A7"/>
    <w:rsid w:val="00115ABE"/>
    <w:rsid w:val="00115D56"/>
    <w:rsid w:val="00116F73"/>
    <w:rsid w:val="00117898"/>
    <w:rsid w:val="00120158"/>
    <w:rsid w:val="00120332"/>
    <w:rsid w:val="001207C1"/>
    <w:rsid w:val="00120E74"/>
    <w:rsid w:val="00132463"/>
    <w:rsid w:val="00133885"/>
    <w:rsid w:val="00137F91"/>
    <w:rsid w:val="0014176F"/>
    <w:rsid w:val="001459C8"/>
    <w:rsid w:val="00145FF4"/>
    <w:rsid w:val="00150CA9"/>
    <w:rsid w:val="00153B36"/>
    <w:rsid w:val="00157B3E"/>
    <w:rsid w:val="00160091"/>
    <w:rsid w:val="00160A67"/>
    <w:rsid w:val="00164698"/>
    <w:rsid w:val="00166A0A"/>
    <w:rsid w:val="00170B29"/>
    <w:rsid w:val="00171956"/>
    <w:rsid w:val="001823B6"/>
    <w:rsid w:val="001870EF"/>
    <w:rsid w:val="00192311"/>
    <w:rsid w:val="00193E99"/>
    <w:rsid w:val="00194F43"/>
    <w:rsid w:val="001A2018"/>
    <w:rsid w:val="001A3AFD"/>
    <w:rsid w:val="001A4B54"/>
    <w:rsid w:val="001A686A"/>
    <w:rsid w:val="001A6DF3"/>
    <w:rsid w:val="001C0A0F"/>
    <w:rsid w:val="001C3FD7"/>
    <w:rsid w:val="001D00FA"/>
    <w:rsid w:val="001D16B8"/>
    <w:rsid w:val="001D2172"/>
    <w:rsid w:val="001D7BBB"/>
    <w:rsid w:val="001E3C11"/>
    <w:rsid w:val="001E7381"/>
    <w:rsid w:val="001F30F1"/>
    <w:rsid w:val="001F46AE"/>
    <w:rsid w:val="001F5D32"/>
    <w:rsid w:val="00202050"/>
    <w:rsid w:val="0020322D"/>
    <w:rsid w:val="00204F25"/>
    <w:rsid w:val="0021340C"/>
    <w:rsid w:val="00213B8D"/>
    <w:rsid w:val="0021443E"/>
    <w:rsid w:val="00214D60"/>
    <w:rsid w:val="00224534"/>
    <w:rsid w:val="00231117"/>
    <w:rsid w:val="0023229B"/>
    <w:rsid w:val="00233DFA"/>
    <w:rsid w:val="00234BBF"/>
    <w:rsid w:val="00244F93"/>
    <w:rsid w:val="0024664E"/>
    <w:rsid w:val="0024719C"/>
    <w:rsid w:val="002510CC"/>
    <w:rsid w:val="002516C4"/>
    <w:rsid w:val="00252D26"/>
    <w:rsid w:val="00257CC6"/>
    <w:rsid w:val="00262038"/>
    <w:rsid w:val="002642AA"/>
    <w:rsid w:val="002712F6"/>
    <w:rsid w:val="002719A2"/>
    <w:rsid w:val="00281AE6"/>
    <w:rsid w:val="002832DA"/>
    <w:rsid w:val="00294925"/>
    <w:rsid w:val="00297EB4"/>
    <w:rsid w:val="002A0C3F"/>
    <w:rsid w:val="002A5495"/>
    <w:rsid w:val="002A6E31"/>
    <w:rsid w:val="002A7E20"/>
    <w:rsid w:val="002B0CCD"/>
    <w:rsid w:val="002B437A"/>
    <w:rsid w:val="002B5D9B"/>
    <w:rsid w:val="002B5F7B"/>
    <w:rsid w:val="002B6814"/>
    <w:rsid w:val="002C0093"/>
    <w:rsid w:val="002C15B7"/>
    <w:rsid w:val="002C2825"/>
    <w:rsid w:val="002C2DC4"/>
    <w:rsid w:val="002C6BD5"/>
    <w:rsid w:val="002D04D1"/>
    <w:rsid w:val="002D0A2D"/>
    <w:rsid w:val="002D1455"/>
    <w:rsid w:val="002D1B07"/>
    <w:rsid w:val="002D1C49"/>
    <w:rsid w:val="002D2068"/>
    <w:rsid w:val="002D3A72"/>
    <w:rsid w:val="002D41D8"/>
    <w:rsid w:val="002D4233"/>
    <w:rsid w:val="002E15F8"/>
    <w:rsid w:val="002E48BE"/>
    <w:rsid w:val="002E7105"/>
    <w:rsid w:val="002F132D"/>
    <w:rsid w:val="002F4012"/>
    <w:rsid w:val="002F4C62"/>
    <w:rsid w:val="00301132"/>
    <w:rsid w:val="003019EA"/>
    <w:rsid w:val="003055C7"/>
    <w:rsid w:val="003066AA"/>
    <w:rsid w:val="0030744A"/>
    <w:rsid w:val="003121C7"/>
    <w:rsid w:val="0031662F"/>
    <w:rsid w:val="00320DCA"/>
    <w:rsid w:val="00324C8F"/>
    <w:rsid w:val="00325D29"/>
    <w:rsid w:val="00326818"/>
    <w:rsid w:val="0033248D"/>
    <w:rsid w:val="00332CE8"/>
    <w:rsid w:val="0033335E"/>
    <w:rsid w:val="003379A0"/>
    <w:rsid w:val="00355116"/>
    <w:rsid w:val="00364B29"/>
    <w:rsid w:val="003655C0"/>
    <w:rsid w:val="00365F1E"/>
    <w:rsid w:val="00367D9C"/>
    <w:rsid w:val="003747B7"/>
    <w:rsid w:val="00374D29"/>
    <w:rsid w:val="0037500D"/>
    <w:rsid w:val="003759B4"/>
    <w:rsid w:val="003765E1"/>
    <w:rsid w:val="00377A4F"/>
    <w:rsid w:val="00380DDD"/>
    <w:rsid w:val="0038474B"/>
    <w:rsid w:val="0038545B"/>
    <w:rsid w:val="00385B47"/>
    <w:rsid w:val="00385DCC"/>
    <w:rsid w:val="00387363"/>
    <w:rsid w:val="00387FE0"/>
    <w:rsid w:val="003931F7"/>
    <w:rsid w:val="0039518C"/>
    <w:rsid w:val="003959C3"/>
    <w:rsid w:val="003A0BAB"/>
    <w:rsid w:val="003A170D"/>
    <w:rsid w:val="003A4331"/>
    <w:rsid w:val="003A753A"/>
    <w:rsid w:val="003B107C"/>
    <w:rsid w:val="003B10F8"/>
    <w:rsid w:val="003B6CEA"/>
    <w:rsid w:val="003C0296"/>
    <w:rsid w:val="003D6381"/>
    <w:rsid w:val="003E1A53"/>
    <w:rsid w:val="003E1C6E"/>
    <w:rsid w:val="003E2CA6"/>
    <w:rsid w:val="003E3132"/>
    <w:rsid w:val="003E4561"/>
    <w:rsid w:val="003E523F"/>
    <w:rsid w:val="003E5466"/>
    <w:rsid w:val="003E5CA8"/>
    <w:rsid w:val="003F21F9"/>
    <w:rsid w:val="003F361E"/>
    <w:rsid w:val="0040055F"/>
    <w:rsid w:val="0040073A"/>
    <w:rsid w:val="00401157"/>
    <w:rsid w:val="00402B73"/>
    <w:rsid w:val="00404323"/>
    <w:rsid w:val="00414CAB"/>
    <w:rsid w:val="00417DAF"/>
    <w:rsid w:val="00421557"/>
    <w:rsid w:val="00421E3C"/>
    <w:rsid w:val="00423BD8"/>
    <w:rsid w:val="0042546D"/>
    <w:rsid w:val="00425C75"/>
    <w:rsid w:val="00431179"/>
    <w:rsid w:val="00435417"/>
    <w:rsid w:val="00437652"/>
    <w:rsid w:val="00437AAC"/>
    <w:rsid w:val="00437C9F"/>
    <w:rsid w:val="00440191"/>
    <w:rsid w:val="00441139"/>
    <w:rsid w:val="0044238E"/>
    <w:rsid w:val="00442CF2"/>
    <w:rsid w:val="0044434E"/>
    <w:rsid w:val="004443AB"/>
    <w:rsid w:val="00445E83"/>
    <w:rsid w:val="00451B4B"/>
    <w:rsid w:val="004529C3"/>
    <w:rsid w:val="00453A35"/>
    <w:rsid w:val="00455270"/>
    <w:rsid w:val="00461945"/>
    <w:rsid w:val="004720CC"/>
    <w:rsid w:val="0047445A"/>
    <w:rsid w:val="00475A66"/>
    <w:rsid w:val="00483A58"/>
    <w:rsid w:val="00491BE6"/>
    <w:rsid w:val="00492D6E"/>
    <w:rsid w:val="00495AD1"/>
    <w:rsid w:val="00496E10"/>
    <w:rsid w:val="00497469"/>
    <w:rsid w:val="00497515"/>
    <w:rsid w:val="004975EF"/>
    <w:rsid w:val="004A03F1"/>
    <w:rsid w:val="004A0FA3"/>
    <w:rsid w:val="004A2466"/>
    <w:rsid w:val="004A6B17"/>
    <w:rsid w:val="004A7471"/>
    <w:rsid w:val="004A79E7"/>
    <w:rsid w:val="004B2F1E"/>
    <w:rsid w:val="004B3196"/>
    <w:rsid w:val="004B44B4"/>
    <w:rsid w:val="004B7E55"/>
    <w:rsid w:val="004C59B1"/>
    <w:rsid w:val="004C6283"/>
    <w:rsid w:val="004D1C33"/>
    <w:rsid w:val="004D20EE"/>
    <w:rsid w:val="004D425B"/>
    <w:rsid w:val="004D5177"/>
    <w:rsid w:val="004E1232"/>
    <w:rsid w:val="004E2B2D"/>
    <w:rsid w:val="004F1AF0"/>
    <w:rsid w:val="004F5CE4"/>
    <w:rsid w:val="004F602B"/>
    <w:rsid w:val="004F613A"/>
    <w:rsid w:val="00506255"/>
    <w:rsid w:val="00506ECE"/>
    <w:rsid w:val="005077BB"/>
    <w:rsid w:val="00507EDD"/>
    <w:rsid w:val="005106D4"/>
    <w:rsid w:val="00515ADD"/>
    <w:rsid w:val="005166BC"/>
    <w:rsid w:val="00521C3F"/>
    <w:rsid w:val="0052227D"/>
    <w:rsid w:val="005237CD"/>
    <w:rsid w:val="00524FAC"/>
    <w:rsid w:val="00525DF4"/>
    <w:rsid w:val="00526A4F"/>
    <w:rsid w:val="00527582"/>
    <w:rsid w:val="00531159"/>
    <w:rsid w:val="0053269A"/>
    <w:rsid w:val="00533CA2"/>
    <w:rsid w:val="00535B2D"/>
    <w:rsid w:val="0053604C"/>
    <w:rsid w:val="005371A0"/>
    <w:rsid w:val="00540F46"/>
    <w:rsid w:val="00545E5A"/>
    <w:rsid w:val="00560A65"/>
    <w:rsid w:val="00567BFE"/>
    <w:rsid w:val="00574D12"/>
    <w:rsid w:val="00574E45"/>
    <w:rsid w:val="00575D01"/>
    <w:rsid w:val="0057720E"/>
    <w:rsid w:val="005777AC"/>
    <w:rsid w:val="00580181"/>
    <w:rsid w:val="00580E32"/>
    <w:rsid w:val="005828C9"/>
    <w:rsid w:val="005845DD"/>
    <w:rsid w:val="005958D4"/>
    <w:rsid w:val="00595BBD"/>
    <w:rsid w:val="005A143D"/>
    <w:rsid w:val="005A28B4"/>
    <w:rsid w:val="005A5635"/>
    <w:rsid w:val="005B0A34"/>
    <w:rsid w:val="005B1D12"/>
    <w:rsid w:val="005B7116"/>
    <w:rsid w:val="005C0F01"/>
    <w:rsid w:val="005C749F"/>
    <w:rsid w:val="005D0001"/>
    <w:rsid w:val="005D0EF7"/>
    <w:rsid w:val="005D1EFA"/>
    <w:rsid w:val="005D5D53"/>
    <w:rsid w:val="005D60C7"/>
    <w:rsid w:val="005D7625"/>
    <w:rsid w:val="005E0000"/>
    <w:rsid w:val="005E2A59"/>
    <w:rsid w:val="005E3A85"/>
    <w:rsid w:val="005E5084"/>
    <w:rsid w:val="005E5A3E"/>
    <w:rsid w:val="005E631D"/>
    <w:rsid w:val="005F0621"/>
    <w:rsid w:val="005F3111"/>
    <w:rsid w:val="005F4026"/>
    <w:rsid w:val="005F4641"/>
    <w:rsid w:val="005F562A"/>
    <w:rsid w:val="005F5EDA"/>
    <w:rsid w:val="006031E9"/>
    <w:rsid w:val="00606438"/>
    <w:rsid w:val="0061017C"/>
    <w:rsid w:val="006116D5"/>
    <w:rsid w:val="00616909"/>
    <w:rsid w:val="006244FE"/>
    <w:rsid w:val="00625680"/>
    <w:rsid w:val="0062587C"/>
    <w:rsid w:val="00630580"/>
    <w:rsid w:val="00632B98"/>
    <w:rsid w:val="006336C8"/>
    <w:rsid w:val="00634CBF"/>
    <w:rsid w:val="00635378"/>
    <w:rsid w:val="00640D88"/>
    <w:rsid w:val="006440F1"/>
    <w:rsid w:val="00645D72"/>
    <w:rsid w:val="0064727B"/>
    <w:rsid w:val="00650EEF"/>
    <w:rsid w:val="0065114C"/>
    <w:rsid w:val="006525B8"/>
    <w:rsid w:val="00656AFA"/>
    <w:rsid w:val="00661A23"/>
    <w:rsid w:val="00662A08"/>
    <w:rsid w:val="00663876"/>
    <w:rsid w:val="00665937"/>
    <w:rsid w:val="00667BDE"/>
    <w:rsid w:val="00670971"/>
    <w:rsid w:val="00672E8A"/>
    <w:rsid w:val="00674820"/>
    <w:rsid w:val="006762C4"/>
    <w:rsid w:val="00676F1E"/>
    <w:rsid w:val="0067729A"/>
    <w:rsid w:val="00681D78"/>
    <w:rsid w:val="006837E0"/>
    <w:rsid w:val="00683D7E"/>
    <w:rsid w:val="00685B8E"/>
    <w:rsid w:val="00691334"/>
    <w:rsid w:val="00691C0C"/>
    <w:rsid w:val="006952CA"/>
    <w:rsid w:val="00697D89"/>
    <w:rsid w:val="006A0013"/>
    <w:rsid w:val="006B05C8"/>
    <w:rsid w:val="006B151C"/>
    <w:rsid w:val="006B6075"/>
    <w:rsid w:val="006B613C"/>
    <w:rsid w:val="006C17C0"/>
    <w:rsid w:val="006C3A13"/>
    <w:rsid w:val="006C6758"/>
    <w:rsid w:val="006D0F1B"/>
    <w:rsid w:val="006E37BD"/>
    <w:rsid w:val="006E6A81"/>
    <w:rsid w:val="006F10D3"/>
    <w:rsid w:val="006F1527"/>
    <w:rsid w:val="006F23AF"/>
    <w:rsid w:val="006F2B24"/>
    <w:rsid w:val="006F3415"/>
    <w:rsid w:val="006F403D"/>
    <w:rsid w:val="006F4C65"/>
    <w:rsid w:val="00702AA5"/>
    <w:rsid w:val="007037FF"/>
    <w:rsid w:val="007049F7"/>
    <w:rsid w:val="007066AF"/>
    <w:rsid w:val="00707C7A"/>
    <w:rsid w:val="00711FAD"/>
    <w:rsid w:val="0071459F"/>
    <w:rsid w:val="007204A9"/>
    <w:rsid w:val="00727ACE"/>
    <w:rsid w:val="00730634"/>
    <w:rsid w:val="00730CD5"/>
    <w:rsid w:val="00732164"/>
    <w:rsid w:val="00734709"/>
    <w:rsid w:val="00736F23"/>
    <w:rsid w:val="007431F0"/>
    <w:rsid w:val="007442BD"/>
    <w:rsid w:val="0074480D"/>
    <w:rsid w:val="00746D45"/>
    <w:rsid w:val="00750B32"/>
    <w:rsid w:val="00766539"/>
    <w:rsid w:val="0077225F"/>
    <w:rsid w:val="00773583"/>
    <w:rsid w:val="00773910"/>
    <w:rsid w:val="007809E3"/>
    <w:rsid w:val="00781EEE"/>
    <w:rsid w:val="00785AD5"/>
    <w:rsid w:val="00786A70"/>
    <w:rsid w:val="00790BEB"/>
    <w:rsid w:val="00793837"/>
    <w:rsid w:val="00793F30"/>
    <w:rsid w:val="00794EAB"/>
    <w:rsid w:val="00796F1A"/>
    <w:rsid w:val="00797CCE"/>
    <w:rsid w:val="007A3511"/>
    <w:rsid w:val="007A3CC1"/>
    <w:rsid w:val="007A4DD9"/>
    <w:rsid w:val="007A6548"/>
    <w:rsid w:val="007A73ED"/>
    <w:rsid w:val="007B0356"/>
    <w:rsid w:val="007B3B9C"/>
    <w:rsid w:val="007B607C"/>
    <w:rsid w:val="007B62CF"/>
    <w:rsid w:val="007C0368"/>
    <w:rsid w:val="007C0B92"/>
    <w:rsid w:val="007C3ABC"/>
    <w:rsid w:val="007C5864"/>
    <w:rsid w:val="007D1714"/>
    <w:rsid w:val="007D293D"/>
    <w:rsid w:val="007D44C5"/>
    <w:rsid w:val="007E4182"/>
    <w:rsid w:val="007E5241"/>
    <w:rsid w:val="007E77A8"/>
    <w:rsid w:val="007E77E4"/>
    <w:rsid w:val="007E7B5B"/>
    <w:rsid w:val="007E7F4C"/>
    <w:rsid w:val="007F5E35"/>
    <w:rsid w:val="007F60B3"/>
    <w:rsid w:val="0080148F"/>
    <w:rsid w:val="0080378A"/>
    <w:rsid w:val="008050EA"/>
    <w:rsid w:val="0081265C"/>
    <w:rsid w:val="0081475A"/>
    <w:rsid w:val="00814D21"/>
    <w:rsid w:val="00814F96"/>
    <w:rsid w:val="008153FF"/>
    <w:rsid w:val="00821C5D"/>
    <w:rsid w:val="00824A05"/>
    <w:rsid w:val="00826AB7"/>
    <w:rsid w:val="00826EE4"/>
    <w:rsid w:val="00827156"/>
    <w:rsid w:val="00834275"/>
    <w:rsid w:val="00836644"/>
    <w:rsid w:val="008376E3"/>
    <w:rsid w:val="008527C4"/>
    <w:rsid w:val="00860F33"/>
    <w:rsid w:val="00862515"/>
    <w:rsid w:val="008700EC"/>
    <w:rsid w:val="0087089E"/>
    <w:rsid w:val="00871513"/>
    <w:rsid w:val="008715B8"/>
    <w:rsid w:val="008735E3"/>
    <w:rsid w:val="00874035"/>
    <w:rsid w:val="00876C30"/>
    <w:rsid w:val="0087733E"/>
    <w:rsid w:val="00881714"/>
    <w:rsid w:val="008817BC"/>
    <w:rsid w:val="00881C6A"/>
    <w:rsid w:val="00890160"/>
    <w:rsid w:val="0089204B"/>
    <w:rsid w:val="00892687"/>
    <w:rsid w:val="00892ECA"/>
    <w:rsid w:val="008B2842"/>
    <w:rsid w:val="008B2DB4"/>
    <w:rsid w:val="008B3813"/>
    <w:rsid w:val="008B7985"/>
    <w:rsid w:val="008C1C22"/>
    <w:rsid w:val="008C4176"/>
    <w:rsid w:val="008D0913"/>
    <w:rsid w:val="008D1F57"/>
    <w:rsid w:val="008D4B7A"/>
    <w:rsid w:val="008D6432"/>
    <w:rsid w:val="008D6BB0"/>
    <w:rsid w:val="008E032D"/>
    <w:rsid w:val="008E6145"/>
    <w:rsid w:val="008E7440"/>
    <w:rsid w:val="008F0EB3"/>
    <w:rsid w:val="008F5F08"/>
    <w:rsid w:val="008F6EAF"/>
    <w:rsid w:val="008F7C13"/>
    <w:rsid w:val="008F7D4C"/>
    <w:rsid w:val="00900614"/>
    <w:rsid w:val="00900804"/>
    <w:rsid w:val="00906DE5"/>
    <w:rsid w:val="00911453"/>
    <w:rsid w:val="0091257C"/>
    <w:rsid w:val="00913285"/>
    <w:rsid w:val="0091436B"/>
    <w:rsid w:val="0092010E"/>
    <w:rsid w:val="009212C6"/>
    <w:rsid w:val="0092287B"/>
    <w:rsid w:val="00925E50"/>
    <w:rsid w:val="009319A3"/>
    <w:rsid w:val="009327F3"/>
    <w:rsid w:val="00933700"/>
    <w:rsid w:val="00935477"/>
    <w:rsid w:val="009368C9"/>
    <w:rsid w:val="0094316D"/>
    <w:rsid w:val="0094509D"/>
    <w:rsid w:val="00950626"/>
    <w:rsid w:val="00952C91"/>
    <w:rsid w:val="0095432C"/>
    <w:rsid w:val="00956534"/>
    <w:rsid w:val="009567B1"/>
    <w:rsid w:val="00960760"/>
    <w:rsid w:val="0096096E"/>
    <w:rsid w:val="00961BC2"/>
    <w:rsid w:val="00964D77"/>
    <w:rsid w:val="009660EF"/>
    <w:rsid w:val="00967577"/>
    <w:rsid w:val="0097515C"/>
    <w:rsid w:val="00981000"/>
    <w:rsid w:val="0098158F"/>
    <w:rsid w:val="00983E8C"/>
    <w:rsid w:val="00984639"/>
    <w:rsid w:val="00990811"/>
    <w:rsid w:val="0099358C"/>
    <w:rsid w:val="00995797"/>
    <w:rsid w:val="009961E1"/>
    <w:rsid w:val="009971A5"/>
    <w:rsid w:val="00997541"/>
    <w:rsid w:val="009A2BFF"/>
    <w:rsid w:val="009A3D21"/>
    <w:rsid w:val="009A4D1B"/>
    <w:rsid w:val="009A5FFD"/>
    <w:rsid w:val="009B1E77"/>
    <w:rsid w:val="009B2966"/>
    <w:rsid w:val="009B4124"/>
    <w:rsid w:val="009B5889"/>
    <w:rsid w:val="009B6183"/>
    <w:rsid w:val="009C17E7"/>
    <w:rsid w:val="009C44F3"/>
    <w:rsid w:val="009D2FCF"/>
    <w:rsid w:val="009D70B5"/>
    <w:rsid w:val="009D74E3"/>
    <w:rsid w:val="009E5720"/>
    <w:rsid w:val="009E5B1B"/>
    <w:rsid w:val="009E5BD3"/>
    <w:rsid w:val="009E6D0D"/>
    <w:rsid w:val="009F3136"/>
    <w:rsid w:val="009F620F"/>
    <w:rsid w:val="00A017A2"/>
    <w:rsid w:val="00A02219"/>
    <w:rsid w:val="00A03F2F"/>
    <w:rsid w:val="00A049EC"/>
    <w:rsid w:val="00A12323"/>
    <w:rsid w:val="00A141BB"/>
    <w:rsid w:val="00A17C41"/>
    <w:rsid w:val="00A22B28"/>
    <w:rsid w:val="00A27BDF"/>
    <w:rsid w:val="00A37463"/>
    <w:rsid w:val="00A432DF"/>
    <w:rsid w:val="00A436E8"/>
    <w:rsid w:val="00A46CC0"/>
    <w:rsid w:val="00A47233"/>
    <w:rsid w:val="00A56F32"/>
    <w:rsid w:val="00A613AB"/>
    <w:rsid w:val="00A661A4"/>
    <w:rsid w:val="00A70E53"/>
    <w:rsid w:val="00A73BF6"/>
    <w:rsid w:val="00A80B1A"/>
    <w:rsid w:val="00A86341"/>
    <w:rsid w:val="00A8747E"/>
    <w:rsid w:val="00A904F6"/>
    <w:rsid w:val="00A91348"/>
    <w:rsid w:val="00AA35F5"/>
    <w:rsid w:val="00AA3673"/>
    <w:rsid w:val="00AA4504"/>
    <w:rsid w:val="00AA6C9A"/>
    <w:rsid w:val="00AA7CD6"/>
    <w:rsid w:val="00AB1D25"/>
    <w:rsid w:val="00AB2024"/>
    <w:rsid w:val="00AB36D0"/>
    <w:rsid w:val="00AB68DA"/>
    <w:rsid w:val="00AC1FED"/>
    <w:rsid w:val="00AC3BBA"/>
    <w:rsid w:val="00AC78B2"/>
    <w:rsid w:val="00AD01A8"/>
    <w:rsid w:val="00AD2C37"/>
    <w:rsid w:val="00AD366C"/>
    <w:rsid w:val="00AD49D3"/>
    <w:rsid w:val="00AE0C0A"/>
    <w:rsid w:val="00AE1D95"/>
    <w:rsid w:val="00AE206E"/>
    <w:rsid w:val="00AE3126"/>
    <w:rsid w:val="00AE3DB0"/>
    <w:rsid w:val="00AE40C1"/>
    <w:rsid w:val="00AE55F4"/>
    <w:rsid w:val="00AF0BBD"/>
    <w:rsid w:val="00AF1C69"/>
    <w:rsid w:val="00AF22EB"/>
    <w:rsid w:val="00AF3332"/>
    <w:rsid w:val="00B019C7"/>
    <w:rsid w:val="00B020F4"/>
    <w:rsid w:val="00B0211F"/>
    <w:rsid w:val="00B04734"/>
    <w:rsid w:val="00B06B8F"/>
    <w:rsid w:val="00B070DA"/>
    <w:rsid w:val="00B119B0"/>
    <w:rsid w:val="00B22FCB"/>
    <w:rsid w:val="00B23F26"/>
    <w:rsid w:val="00B24F58"/>
    <w:rsid w:val="00B25D88"/>
    <w:rsid w:val="00B263BF"/>
    <w:rsid w:val="00B2670A"/>
    <w:rsid w:val="00B27AEC"/>
    <w:rsid w:val="00B31171"/>
    <w:rsid w:val="00B31C3D"/>
    <w:rsid w:val="00B31C41"/>
    <w:rsid w:val="00B35D19"/>
    <w:rsid w:val="00B4277A"/>
    <w:rsid w:val="00B45D82"/>
    <w:rsid w:val="00B515E7"/>
    <w:rsid w:val="00B53533"/>
    <w:rsid w:val="00B55F04"/>
    <w:rsid w:val="00B622C2"/>
    <w:rsid w:val="00B62FF1"/>
    <w:rsid w:val="00B632E8"/>
    <w:rsid w:val="00B65C9B"/>
    <w:rsid w:val="00B665DD"/>
    <w:rsid w:val="00B709C9"/>
    <w:rsid w:val="00B86035"/>
    <w:rsid w:val="00B86380"/>
    <w:rsid w:val="00B8702C"/>
    <w:rsid w:val="00B926C6"/>
    <w:rsid w:val="00B95AF7"/>
    <w:rsid w:val="00B963A9"/>
    <w:rsid w:val="00B97006"/>
    <w:rsid w:val="00B97599"/>
    <w:rsid w:val="00BA2990"/>
    <w:rsid w:val="00BA2B82"/>
    <w:rsid w:val="00BA427C"/>
    <w:rsid w:val="00BA654A"/>
    <w:rsid w:val="00BA7195"/>
    <w:rsid w:val="00BB2CD4"/>
    <w:rsid w:val="00BB343E"/>
    <w:rsid w:val="00BC0F45"/>
    <w:rsid w:val="00BC2DCD"/>
    <w:rsid w:val="00BC5641"/>
    <w:rsid w:val="00BC609B"/>
    <w:rsid w:val="00BD25B4"/>
    <w:rsid w:val="00BD3B57"/>
    <w:rsid w:val="00BD4D90"/>
    <w:rsid w:val="00BD6CE5"/>
    <w:rsid w:val="00BE072F"/>
    <w:rsid w:val="00BE53C3"/>
    <w:rsid w:val="00BE60DB"/>
    <w:rsid w:val="00BE670E"/>
    <w:rsid w:val="00BE7F36"/>
    <w:rsid w:val="00BF02D9"/>
    <w:rsid w:val="00BF506A"/>
    <w:rsid w:val="00C00470"/>
    <w:rsid w:val="00C013AD"/>
    <w:rsid w:val="00C160F5"/>
    <w:rsid w:val="00C211C4"/>
    <w:rsid w:val="00C231F4"/>
    <w:rsid w:val="00C24A94"/>
    <w:rsid w:val="00C26BA7"/>
    <w:rsid w:val="00C27EA8"/>
    <w:rsid w:val="00C31D07"/>
    <w:rsid w:val="00C51929"/>
    <w:rsid w:val="00C51F32"/>
    <w:rsid w:val="00C55C22"/>
    <w:rsid w:val="00C600FF"/>
    <w:rsid w:val="00C70BFB"/>
    <w:rsid w:val="00C70ED4"/>
    <w:rsid w:val="00C721C0"/>
    <w:rsid w:val="00C75EF5"/>
    <w:rsid w:val="00C75F3D"/>
    <w:rsid w:val="00C765B5"/>
    <w:rsid w:val="00C76621"/>
    <w:rsid w:val="00C80DB3"/>
    <w:rsid w:val="00C822D5"/>
    <w:rsid w:val="00C82DE4"/>
    <w:rsid w:val="00C83F38"/>
    <w:rsid w:val="00C869A6"/>
    <w:rsid w:val="00C9098B"/>
    <w:rsid w:val="00C93CDD"/>
    <w:rsid w:val="00C950FC"/>
    <w:rsid w:val="00C95963"/>
    <w:rsid w:val="00C964B4"/>
    <w:rsid w:val="00C96A2E"/>
    <w:rsid w:val="00CA25F6"/>
    <w:rsid w:val="00CB0AFA"/>
    <w:rsid w:val="00CB2D98"/>
    <w:rsid w:val="00CB380C"/>
    <w:rsid w:val="00CB4322"/>
    <w:rsid w:val="00CB4571"/>
    <w:rsid w:val="00CB585B"/>
    <w:rsid w:val="00CB74E3"/>
    <w:rsid w:val="00CC4A82"/>
    <w:rsid w:val="00CC6F81"/>
    <w:rsid w:val="00CD04F2"/>
    <w:rsid w:val="00CD3FE9"/>
    <w:rsid w:val="00CD4981"/>
    <w:rsid w:val="00CD4E12"/>
    <w:rsid w:val="00CD5B17"/>
    <w:rsid w:val="00CD6B8A"/>
    <w:rsid w:val="00CD766A"/>
    <w:rsid w:val="00CE03FF"/>
    <w:rsid w:val="00CE2D5D"/>
    <w:rsid w:val="00CE33D8"/>
    <w:rsid w:val="00CF24E5"/>
    <w:rsid w:val="00CF6A57"/>
    <w:rsid w:val="00CF6C9A"/>
    <w:rsid w:val="00D0251F"/>
    <w:rsid w:val="00D05110"/>
    <w:rsid w:val="00D11091"/>
    <w:rsid w:val="00D13A85"/>
    <w:rsid w:val="00D148CB"/>
    <w:rsid w:val="00D2148C"/>
    <w:rsid w:val="00D22E8D"/>
    <w:rsid w:val="00D2514D"/>
    <w:rsid w:val="00D2627B"/>
    <w:rsid w:val="00D26926"/>
    <w:rsid w:val="00D26DCD"/>
    <w:rsid w:val="00D27A9A"/>
    <w:rsid w:val="00D32592"/>
    <w:rsid w:val="00D34645"/>
    <w:rsid w:val="00D34964"/>
    <w:rsid w:val="00D355E5"/>
    <w:rsid w:val="00D41955"/>
    <w:rsid w:val="00D5171B"/>
    <w:rsid w:val="00D546A3"/>
    <w:rsid w:val="00D61CFE"/>
    <w:rsid w:val="00D63095"/>
    <w:rsid w:val="00D653B3"/>
    <w:rsid w:val="00D67E06"/>
    <w:rsid w:val="00D71481"/>
    <w:rsid w:val="00D7354B"/>
    <w:rsid w:val="00D7519C"/>
    <w:rsid w:val="00D752AA"/>
    <w:rsid w:val="00D75411"/>
    <w:rsid w:val="00D7592C"/>
    <w:rsid w:val="00D76338"/>
    <w:rsid w:val="00D77271"/>
    <w:rsid w:val="00D8234D"/>
    <w:rsid w:val="00D927E5"/>
    <w:rsid w:val="00D97793"/>
    <w:rsid w:val="00D97D06"/>
    <w:rsid w:val="00DA48E8"/>
    <w:rsid w:val="00DA499C"/>
    <w:rsid w:val="00DA49C8"/>
    <w:rsid w:val="00DB1CBE"/>
    <w:rsid w:val="00DB5C44"/>
    <w:rsid w:val="00DB6D5C"/>
    <w:rsid w:val="00DB753C"/>
    <w:rsid w:val="00DD092F"/>
    <w:rsid w:val="00DD0D07"/>
    <w:rsid w:val="00DD3D44"/>
    <w:rsid w:val="00DD43B9"/>
    <w:rsid w:val="00DD7853"/>
    <w:rsid w:val="00DD7D35"/>
    <w:rsid w:val="00DD7FC8"/>
    <w:rsid w:val="00DE56CD"/>
    <w:rsid w:val="00DF0F69"/>
    <w:rsid w:val="00DF3D5D"/>
    <w:rsid w:val="00E0004D"/>
    <w:rsid w:val="00E042D7"/>
    <w:rsid w:val="00E07DC1"/>
    <w:rsid w:val="00E110D5"/>
    <w:rsid w:val="00E114A2"/>
    <w:rsid w:val="00E12881"/>
    <w:rsid w:val="00E12B30"/>
    <w:rsid w:val="00E14321"/>
    <w:rsid w:val="00E162A4"/>
    <w:rsid w:val="00E16FB4"/>
    <w:rsid w:val="00E20549"/>
    <w:rsid w:val="00E24BC6"/>
    <w:rsid w:val="00E250AB"/>
    <w:rsid w:val="00E251B1"/>
    <w:rsid w:val="00E3084E"/>
    <w:rsid w:val="00E308B6"/>
    <w:rsid w:val="00E31604"/>
    <w:rsid w:val="00E34FBF"/>
    <w:rsid w:val="00E35C1A"/>
    <w:rsid w:val="00E3710D"/>
    <w:rsid w:val="00E40034"/>
    <w:rsid w:val="00E40955"/>
    <w:rsid w:val="00E42F75"/>
    <w:rsid w:val="00E43B64"/>
    <w:rsid w:val="00E45FEF"/>
    <w:rsid w:val="00E53F05"/>
    <w:rsid w:val="00E56AE5"/>
    <w:rsid w:val="00E56BFF"/>
    <w:rsid w:val="00E56D70"/>
    <w:rsid w:val="00E6563F"/>
    <w:rsid w:val="00E673FA"/>
    <w:rsid w:val="00E71C1C"/>
    <w:rsid w:val="00E7505E"/>
    <w:rsid w:val="00E806BD"/>
    <w:rsid w:val="00E83D7C"/>
    <w:rsid w:val="00E90771"/>
    <w:rsid w:val="00E97E33"/>
    <w:rsid w:val="00E97E7A"/>
    <w:rsid w:val="00EA0F31"/>
    <w:rsid w:val="00EA4679"/>
    <w:rsid w:val="00EA6C24"/>
    <w:rsid w:val="00EA7800"/>
    <w:rsid w:val="00EC08F3"/>
    <w:rsid w:val="00EC1E06"/>
    <w:rsid w:val="00EC24D6"/>
    <w:rsid w:val="00EC274D"/>
    <w:rsid w:val="00EC2B9C"/>
    <w:rsid w:val="00EC3429"/>
    <w:rsid w:val="00EC5C82"/>
    <w:rsid w:val="00ED0649"/>
    <w:rsid w:val="00ED2C04"/>
    <w:rsid w:val="00ED5BD0"/>
    <w:rsid w:val="00ED74D0"/>
    <w:rsid w:val="00ED7FBC"/>
    <w:rsid w:val="00EE147E"/>
    <w:rsid w:val="00EE2496"/>
    <w:rsid w:val="00EE4191"/>
    <w:rsid w:val="00EE54C4"/>
    <w:rsid w:val="00EE6C7B"/>
    <w:rsid w:val="00EE7F8C"/>
    <w:rsid w:val="00EF4647"/>
    <w:rsid w:val="00EF5774"/>
    <w:rsid w:val="00EF5DD8"/>
    <w:rsid w:val="00F055E5"/>
    <w:rsid w:val="00F057DF"/>
    <w:rsid w:val="00F05E26"/>
    <w:rsid w:val="00F05EEB"/>
    <w:rsid w:val="00F063E1"/>
    <w:rsid w:val="00F06A2D"/>
    <w:rsid w:val="00F071BB"/>
    <w:rsid w:val="00F110B0"/>
    <w:rsid w:val="00F11AE4"/>
    <w:rsid w:val="00F15007"/>
    <w:rsid w:val="00F2378E"/>
    <w:rsid w:val="00F316DD"/>
    <w:rsid w:val="00F335E4"/>
    <w:rsid w:val="00F35436"/>
    <w:rsid w:val="00F40881"/>
    <w:rsid w:val="00F435DB"/>
    <w:rsid w:val="00F47BED"/>
    <w:rsid w:val="00F516F4"/>
    <w:rsid w:val="00F54E63"/>
    <w:rsid w:val="00F55D3B"/>
    <w:rsid w:val="00F60AA9"/>
    <w:rsid w:val="00F61226"/>
    <w:rsid w:val="00F672DC"/>
    <w:rsid w:val="00F73AF0"/>
    <w:rsid w:val="00F76380"/>
    <w:rsid w:val="00F76AB6"/>
    <w:rsid w:val="00F80C3F"/>
    <w:rsid w:val="00F811CB"/>
    <w:rsid w:val="00F830D1"/>
    <w:rsid w:val="00F836A6"/>
    <w:rsid w:val="00F8505C"/>
    <w:rsid w:val="00F854B5"/>
    <w:rsid w:val="00F85550"/>
    <w:rsid w:val="00F868DE"/>
    <w:rsid w:val="00F9071E"/>
    <w:rsid w:val="00F92D75"/>
    <w:rsid w:val="00F93D9E"/>
    <w:rsid w:val="00F95188"/>
    <w:rsid w:val="00FA07DF"/>
    <w:rsid w:val="00FA2AEE"/>
    <w:rsid w:val="00FA2F7F"/>
    <w:rsid w:val="00FA35F3"/>
    <w:rsid w:val="00FB6ACA"/>
    <w:rsid w:val="00FC0893"/>
    <w:rsid w:val="00FC3B40"/>
    <w:rsid w:val="00FC511E"/>
    <w:rsid w:val="00FC720B"/>
    <w:rsid w:val="00FD1EA2"/>
    <w:rsid w:val="00FD2A6B"/>
    <w:rsid w:val="00FD2D90"/>
    <w:rsid w:val="00FD3F72"/>
    <w:rsid w:val="00FD4239"/>
    <w:rsid w:val="00FD52A5"/>
    <w:rsid w:val="00FE506D"/>
    <w:rsid w:val="00FE5F9C"/>
    <w:rsid w:val="00FE683F"/>
    <w:rsid w:val="00FF0DED"/>
    <w:rsid w:val="00FF0E5A"/>
    <w:rsid w:val="00FF3A91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BFE2"/>
  <w15:docId w15:val="{818C937D-693D-413E-8F46-0A2AA17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5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77A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7A4F"/>
  </w:style>
  <w:style w:type="paragraph" w:styleId="a5">
    <w:name w:val="footer"/>
    <w:basedOn w:val="a"/>
    <w:link w:val="Char0"/>
    <w:uiPriority w:val="99"/>
    <w:unhideWhenUsed/>
    <w:rsid w:val="00377A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7A4F"/>
  </w:style>
  <w:style w:type="table" w:styleId="a6">
    <w:name w:val="Table Grid"/>
    <w:basedOn w:val="a1"/>
    <w:uiPriority w:val="39"/>
    <w:rsid w:val="003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D419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Placeholder Text"/>
    <w:basedOn w:val="a0"/>
    <w:uiPriority w:val="99"/>
    <w:semiHidden/>
    <w:rsid w:val="00AA6C9A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AA6C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797CCE"/>
  </w:style>
  <w:style w:type="character" w:styleId="aa">
    <w:name w:val="Emphasis"/>
    <w:basedOn w:val="a0"/>
    <w:uiPriority w:val="20"/>
    <w:qFormat/>
    <w:rsid w:val="00797CCE"/>
    <w:rPr>
      <w:b/>
      <w:bCs/>
      <w:i w:val="0"/>
      <w:iCs w:val="0"/>
    </w:rPr>
  </w:style>
  <w:style w:type="character" w:customStyle="1" w:styleId="tgc">
    <w:name w:val="_tgc"/>
    <w:basedOn w:val="a0"/>
    <w:rsid w:val="005077BB"/>
  </w:style>
  <w:style w:type="paragraph" w:styleId="ab">
    <w:name w:val="Normal (Web)"/>
    <w:basedOn w:val="a"/>
    <w:uiPriority w:val="99"/>
    <w:semiHidden/>
    <w:unhideWhenUsed/>
    <w:rsid w:val="00B62F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F3A91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FF3A91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FF3A91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FF3A91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FF3A91"/>
    <w:rPr>
      <w:b/>
      <w:bCs/>
    </w:rPr>
  </w:style>
  <w:style w:type="paragraph" w:styleId="af">
    <w:name w:val="caption"/>
    <w:basedOn w:val="a"/>
    <w:next w:val="a"/>
    <w:uiPriority w:val="35"/>
    <w:unhideWhenUsed/>
    <w:qFormat/>
    <w:rsid w:val="00DD7853"/>
    <w:rPr>
      <w:b/>
      <w:bCs/>
      <w:szCs w:val="20"/>
    </w:rPr>
  </w:style>
  <w:style w:type="character" w:customStyle="1" w:styleId="acopre1">
    <w:name w:val="acopre1"/>
    <w:basedOn w:val="a0"/>
    <w:rsid w:val="00CA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328E-F80C-448F-8EAE-533741E7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BC_Desk</dc:creator>
  <cp:keywords/>
  <dc:description/>
  <cp:lastModifiedBy>Byeong</cp:lastModifiedBy>
  <cp:revision>3</cp:revision>
  <cp:lastPrinted>2021-03-15T05:08:00Z</cp:lastPrinted>
  <dcterms:created xsi:type="dcterms:W3CDTF">2021-07-26T02:46:00Z</dcterms:created>
  <dcterms:modified xsi:type="dcterms:W3CDTF">2021-07-26T02:46:00Z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C:\Users\SAMSUNG\Dropbox\Paper2017\Tables.docx</vt:lpwstr>
  </property>
</Properties>
</file>